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4454" w:rsidRDefault="00A24454"/>
    <w:p w:rsidR="00A24454" w:rsidRDefault="00A24454"/>
    <w:p w:rsidR="00A24454" w:rsidRDefault="00A24454"/>
    <w:p w:rsidR="00A24454" w:rsidRDefault="00A24454"/>
    <w:p w:rsidR="00A24454" w:rsidRDefault="00A24454" w:rsidP="00A24454">
      <w:pPr>
        <w:jc w:val="center"/>
      </w:pPr>
    </w:p>
    <w:p w:rsidR="00A24454" w:rsidRDefault="00A24454" w:rsidP="00A24454">
      <w:pPr>
        <w:jc w:val="center"/>
      </w:pPr>
    </w:p>
    <w:p w:rsidR="00704115" w:rsidRPr="00187490" w:rsidRDefault="006061A3" w:rsidP="00704115">
      <w:pPr>
        <w:pStyle w:val="En-tte"/>
        <w:jc w:val="center"/>
        <w:rPr>
          <w:b/>
          <w:sz w:val="36"/>
          <w:szCs w:val="36"/>
          <w:lang w:val="en-GB"/>
        </w:rPr>
      </w:pPr>
      <w:r>
        <w:rPr>
          <w:b/>
          <w:sz w:val="36"/>
          <w:szCs w:val="36"/>
          <w:lang w:val="en-GB"/>
        </w:rPr>
        <w:t>Ultimate</w:t>
      </w:r>
      <w:r w:rsidR="00330639">
        <w:rPr>
          <w:b/>
          <w:sz w:val="36"/>
          <w:szCs w:val="36"/>
          <w:lang w:val="en-GB"/>
        </w:rPr>
        <w:t xml:space="preserve"> altimeter</w:t>
      </w:r>
    </w:p>
    <w:p w:rsidR="00A24454" w:rsidRPr="00B62656" w:rsidRDefault="00B62656" w:rsidP="00B62656">
      <w:pPr>
        <w:pStyle w:val="En-tte"/>
        <w:jc w:val="center"/>
        <w:rPr>
          <w:b/>
          <w:sz w:val="36"/>
          <w:szCs w:val="36"/>
          <w:lang w:val="en-GB"/>
        </w:rPr>
      </w:pPr>
      <w:r w:rsidRPr="00B62656">
        <w:rPr>
          <w:b/>
          <w:sz w:val="36"/>
          <w:szCs w:val="36"/>
          <w:lang w:val="en-GB"/>
        </w:rPr>
        <w:t>Manuel d'utilisation</w:t>
      </w:r>
    </w:p>
    <w:p w:rsidR="00B62656" w:rsidRPr="00FC50BC" w:rsidRDefault="00B62656">
      <w:pPr>
        <w:rPr>
          <w:lang w:val="en-GB"/>
        </w:rPr>
      </w:pPr>
    </w:p>
    <w:tbl>
      <w:tblPr>
        <w:tblW w:w="0" w:type="auto"/>
        <w:tblLook w:val="04A0"/>
      </w:tblPr>
      <w:tblGrid>
        <w:gridCol w:w="4643"/>
        <w:gridCol w:w="4643"/>
      </w:tblGrid>
      <w:tr w:rsidR="006061A3" w:rsidRPr="00AA2018" w:rsidTr="00AA2018">
        <w:tc>
          <w:tcPr>
            <w:tcW w:w="4643" w:type="dxa"/>
          </w:tcPr>
          <w:p w:rsidR="006061A3" w:rsidRPr="00AA2018" w:rsidRDefault="006061A3">
            <w:pPr>
              <w:rPr>
                <w:lang w:val="en-GB"/>
              </w:rPr>
            </w:pPr>
            <w:r>
              <w:object w:dxaOrig="14505" w:dyaOrig="6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87pt" o:ole="">
                  <v:imagedata r:id="rId7" o:title=""/>
                </v:shape>
                <o:OLEObject Type="Embed" ProgID="PBrush" ShapeID="_x0000_i1025" DrawAspect="Content" ObjectID="_1797661881" r:id="rId8"/>
              </w:object>
            </w:r>
          </w:p>
        </w:tc>
        <w:tc>
          <w:tcPr>
            <w:tcW w:w="4643" w:type="dxa"/>
          </w:tcPr>
          <w:p w:rsidR="006061A3" w:rsidRPr="00AA2018" w:rsidRDefault="00486E50">
            <w:pPr>
              <w:rPr>
                <w:lang w:val="en-GB"/>
              </w:rPr>
            </w:pPr>
            <w:r>
              <w:rPr>
                <w:noProof/>
                <w:lang w:val="en-GB" w:eastAsia="en-GB"/>
              </w:rPr>
              <w:drawing>
                <wp:inline distT="0" distB="0" distL="0" distR="0">
                  <wp:extent cx="2428875" cy="1123950"/>
                  <wp:effectExtent l="1905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2428875" cy="1123950"/>
                          </a:xfrm>
                          <a:prstGeom prst="rect">
                            <a:avLst/>
                          </a:prstGeom>
                          <a:noFill/>
                          <a:ln w="9525">
                            <a:noFill/>
                            <a:miter lim="800000"/>
                            <a:headEnd/>
                            <a:tailEnd/>
                          </a:ln>
                        </pic:spPr>
                      </pic:pic>
                    </a:graphicData>
                  </a:graphic>
                </wp:inline>
              </w:drawing>
            </w:r>
          </w:p>
        </w:tc>
      </w:tr>
    </w:tbl>
    <w:p w:rsidR="00A24454" w:rsidRPr="00FC50BC" w:rsidRDefault="00A24454">
      <w:pPr>
        <w:rPr>
          <w:lang w:val="en-GB"/>
        </w:rPr>
      </w:pPr>
    </w:p>
    <w:p w:rsidR="00A24454" w:rsidRPr="00FC50BC" w:rsidRDefault="00A24454" w:rsidP="008B72A3">
      <w:pPr>
        <w:rPr>
          <w:lang w:val="en-GB"/>
        </w:rPr>
      </w:pPr>
    </w:p>
    <w:p w:rsidR="00A24454" w:rsidRPr="00FC50BC" w:rsidRDefault="00A24454">
      <w:pPr>
        <w:rPr>
          <w:lang w:val="en-GB"/>
        </w:rPr>
      </w:pPr>
    </w:p>
    <w:p w:rsidR="00A24454" w:rsidRPr="00FC50BC" w:rsidRDefault="00A24454" w:rsidP="00A24454">
      <w:pPr>
        <w:rPr>
          <w:lang w:val="en-GB"/>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1440"/>
        <w:gridCol w:w="2160"/>
        <w:gridCol w:w="4140"/>
      </w:tblGrid>
      <w:tr w:rsidR="00B208FB" w:rsidRPr="00173EE1" w:rsidTr="00173EE1">
        <w:tc>
          <w:tcPr>
            <w:tcW w:w="1728" w:type="dxa"/>
          </w:tcPr>
          <w:p w:rsidR="00B208FB" w:rsidRPr="00173EE1" w:rsidRDefault="00B208FB" w:rsidP="00A24454">
            <w:pPr>
              <w:rPr>
                <w:b/>
              </w:rPr>
            </w:pPr>
            <w:r w:rsidRPr="00173EE1">
              <w:rPr>
                <w:b/>
              </w:rPr>
              <w:t>Version</w:t>
            </w:r>
          </w:p>
        </w:tc>
        <w:tc>
          <w:tcPr>
            <w:tcW w:w="1440" w:type="dxa"/>
          </w:tcPr>
          <w:p w:rsidR="00B208FB" w:rsidRPr="00173EE1" w:rsidRDefault="00B208FB" w:rsidP="00A24454">
            <w:pPr>
              <w:rPr>
                <w:b/>
              </w:rPr>
            </w:pPr>
            <w:r w:rsidRPr="00173EE1">
              <w:rPr>
                <w:b/>
              </w:rPr>
              <w:t>date</w:t>
            </w:r>
          </w:p>
        </w:tc>
        <w:tc>
          <w:tcPr>
            <w:tcW w:w="2160" w:type="dxa"/>
          </w:tcPr>
          <w:p w:rsidR="00B208FB" w:rsidRPr="00173EE1" w:rsidRDefault="00B208FB" w:rsidP="00A24454">
            <w:pPr>
              <w:rPr>
                <w:b/>
              </w:rPr>
            </w:pPr>
            <w:r w:rsidRPr="00173EE1">
              <w:rPr>
                <w:b/>
              </w:rPr>
              <w:t>Aut</w:t>
            </w:r>
            <w:r w:rsidR="00187490" w:rsidRPr="00173EE1">
              <w:rPr>
                <w:b/>
              </w:rPr>
              <w:t>ho</w:t>
            </w:r>
            <w:r w:rsidRPr="00173EE1">
              <w:rPr>
                <w:b/>
              </w:rPr>
              <w:t>r</w:t>
            </w:r>
          </w:p>
        </w:tc>
        <w:tc>
          <w:tcPr>
            <w:tcW w:w="4140" w:type="dxa"/>
          </w:tcPr>
          <w:p w:rsidR="00B208FB" w:rsidRPr="00173EE1" w:rsidRDefault="00B208FB" w:rsidP="00A24454">
            <w:pPr>
              <w:rPr>
                <w:b/>
              </w:rPr>
            </w:pPr>
            <w:r w:rsidRPr="00173EE1">
              <w:rPr>
                <w:b/>
              </w:rPr>
              <w:t>Comments</w:t>
            </w:r>
          </w:p>
        </w:tc>
      </w:tr>
      <w:tr w:rsidR="006061A3" w:rsidTr="00173EE1">
        <w:tc>
          <w:tcPr>
            <w:tcW w:w="1728" w:type="dxa"/>
          </w:tcPr>
          <w:p w:rsidR="006061A3" w:rsidRDefault="006061A3" w:rsidP="00A24454">
            <w:r>
              <w:t>1.0</w:t>
            </w:r>
          </w:p>
        </w:tc>
        <w:tc>
          <w:tcPr>
            <w:tcW w:w="1440" w:type="dxa"/>
          </w:tcPr>
          <w:p w:rsidR="006061A3" w:rsidRDefault="006061A3" w:rsidP="00AA2018">
            <w:r>
              <w:t>04/01/2025</w:t>
            </w:r>
          </w:p>
        </w:tc>
        <w:tc>
          <w:tcPr>
            <w:tcW w:w="2160" w:type="dxa"/>
          </w:tcPr>
          <w:p w:rsidR="006061A3" w:rsidRDefault="006061A3" w:rsidP="00A24454">
            <w:r>
              <w:t>Boris du Reau</w:t>
            </w:r>
          </w:p>
        </w:tc>
        <w:tc>
          <w:tcPr>
            <w:tcW w:w="4140" w:type="dxa"/>
          </w:tcPr>
          <w:p w:rsidR="006061A3" w:rsidRDefault="006061A3" w:rsidP="00A24454">
            <w:r>
              <w:t>Initial version</w:t>
            </w:r>
          </w:p>
        </w:tc>
      </w:tr>
      <w:tr w:rsidR="006061A3" w:rsidTr="00173EE1">
        <w:tc>
          <w:tcPr>
            <w:tcW w:w="1728" w:type="dxa"/>
          </w:tcPr>
          <w:p w:rsidR="006061A3" w:rsidRDefault="006061A3" w:rsidP="00A24454"/>
        </w:tc>
        <w:tc>
          <w:tcPr>
            <w:tcW w:w="1440" w:type="dxa"/>
          </w:tcPr>
          <w:p w:rsidR="006061A3" w:rsidRDefault="006061A3" w:rsidP="00A24454"/>
        </w:tc>
        <w:tc>
          <w:tcPr>
            <w:tcW w:w="2160" w:type="dxa"/>
          </w:tcPr>
          <w:p w:rsidR="006061A3" w:rsidRDefault="006061A3" w:rsidP="00A24454"/>
        </w:tc>
        <w:tc>
          <w:tcPr>
            <w:tcW w:w="4140" w:type="dxa"/>
          </w:tcPr>
          <w:p w:rsidR="006061A3" w:rsidRDefault="006061A3" w:rsidP="00A24454"/>
        </w:tc>
      </w:tr>
      <w:tr w:rsidR="006061A3" w:rsidRPr="00173EE1" w:rsidTr="00173EE1">
        <w:tc>
          <w:tcPr>
            <w:tcW w:w="1728" w:type="dxa"/>
          </w:tcPr>
          <w:p w:rsidR="006061A3" w:rsidRDefault="006061A3" w:rsidP="00A24454"/>
        </w:tc>
        <w:tc>
          <w:tcPr>
            <w:tcW w:w="1440" w:type="dxa"/>
          </w:tcPr>
          <w:p w:rsidR="006061A3" w:rsidRDefault="006061A3" w:rsidP="00A24454"/>
        </w:tc>
        <w:tc>
          <w:tcPr>
            <w:tcW w:w="2160" w:type="dxa"/>
          </w:tcPr>
          <w:p w:rsidR="006061A3" w:rsidRDefault="006061A3" w:rsidP="00A24454"/>
        </w:tc>
        <w:tc>
          <w:tcPr>
            <w:tcW w:w="4140" w:type="dxa"/>
          </w:tcPr>
          <w:p w:rsidR="006061A3" w:rsidRPr="00173EE1" w:rsidRDefault="006061A3" w:rsidP="00A24454">
            <w:pPr>
              <w:rPr>
                <w:lang w:val="en-GB"/>
              </w:rPr>
            </w:pPr>
          </w:p>
        </w:tc>
      </w:tr>
    </w:tbl>
    <w:p w:rsidR="00A24454" w:rsidRPr="00780D98" w:rsidRDefault="00A24454" w:rsidP="00A24454">
      <w:pPr>
        <w:rPr>
          <w:lang w:val="en-GB"/>
        </w:rPr>
      </w:pPr>
    </w:p>
    <w:p w:rsidR="00A24454" w:rsidRPr="00B208FB" w:rsidRDefault="00187490" w:rsidP="00A24454">
      <w:pPr>
        <w:rPr>
          <w:b/>
        </w:rPr>
      </w:pPr>
      <w:r>
        <w:rPr>
          <w:b/>
        </w:rPr>
        <w:t xml:space="preserve">Rocket </w:t>
      </w:r>
      <w:r w:rsidR="00504585">
        <w:rPr>
          <w:b/>
        </w:rPr>
        <w:t xml:space="preserve">Type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1418"/>
        <w:gridCol w:w="2274"/>
        <w:gridCol w:w="2102"/>
        <w:gridCol w:w="2074"/>
      </w:tblGrid>
      <w:tr w:rsidR="00560843" w:rsidTr="00560843">
        <w:tc>
          <w:tcPr>
            <w:tcW w:w="1418" w:type="dxa"/>
          </w:tcPr>
          <w:p w:rsidR="00560843" w:rsidRPr="00173EE1" w:rsidRDefault="00560843" w:rsidP="00A24454">
            <w:pPr>
              <w:rPr>
                <w:b/>
              </w:rPr>
            </w:pPr>
            <w:r w:rsidRPr="00173EE1">
              <w:rPr>
                <w:b/>
              </w:rPr>
              <w:t>Micro-max</w:t>
            </w:r>
          </w:p>
        </w:tc>
        <w:tc>
          <w:tcPr>
            <w:tcW w:w="1418" w:type="dxa"/>
          </w:tcPr>
          <w:p w:rsidR="00560843" w:rsidRPr="00173EE1" w:rsidRDefault="00560843" w:rsidP="00A24454">
            <w:pPr>
              <w:rPr>
                <w:b/>
              </w:rPr>
            </w:pPr>
            <w:r w:rsidRPr="00173EE1">
              <w:rPr>
                <w:b/>
              </w:rPr>
              <w:t>Model Rocket</w:t>
            </w:r>
          </w:p>
        </w:tc>
        <w:tc>
          <w:tcPr>
            <w:tcW w:w="2274" w:type="dxa"/>
          </w:tcPr>
          <w:p w:rsidR="00560843" w:rsidRPr="00173EE1" w:rsidRDefault="00560843" w:rsidP="00A24454">
            <w:pPr>
              <w:rPr>
                <w:b/>
              </w:rPr>
            </w:pPr>
            <w:r w:rsidRPr="00173EE1">
              <w:rPr>
                <w:b/>
              </w:rPr>
              <w:t>Mid power</w:t>
            </w:r>
          </w:p>
        </w:tc>
        <w:tc>
          <w:tcPr>
            <w:tcW w:w="2102" w:type="dxa"/>
          </w:tcPr>
          <w:p w:rsidR="00560843" w:rsidRPr="00173EE1" w:rsidRDefault="00560843" w:rsidP="00A24454">
            <w:pPr>
              <w:rPr>
                <w:b/>
              </w:rPr>
            </w:pPr>
            <w:r w:rsidRPr="00173EE1">
              <w:rPr>
                <w:b/>
              </w:rPr>
              <w:t>High power</w:t>
            </w:r>
          </w:p>
        </w:tc>
        <w:tc>
          <w:tcPr>
            <w:tcW w:w="2074" w:type="dxa"/>
          </w:tcPr>
          <w:p w:rsidR="00560843" w:rsidRPr="00173EE1" w:rsidRDefault="00560843" w:rsidP="00A24454">
            <w:pPr>
              <w:rPr>
                <w:b/>
              </w:rPr>
            </w:pPr>
            <w:r>
              <w:rPr>
                <w:b/>
              </w:rPr>
              <w:t>Water rocket</w:t>
            </w:r>
          </w:p>
        </w:tc>
      </w:tr>
      <w:tr w:rsidR="00560843" w:rsidTr="00560843">
        <w:tc>
          <w:tcPr>
            <w:tcW w:w="1418" w:type="dxa"/>
          </w:tcPr>
          <w:p w:rsidR="00560843" w:rsidRDefault="00560843" w:rsidP="00173EE1">
            <w:pPr>
              <w:jc w:val="center"/>
            </w:pPr>
            <w:r>
              <w:t>No</w:t>
            </w:r>
          </w:p>
        </w:tc>
        <w:tc>
          <w:tcPr>
            <w:tcW w:w="1418" w:type="dxa"/>
          </w:tcPr>
          <w:p w:rsidR="00560843" w:rsidRDefault="00560843" w:rsidP="00173EE1">
            <w:pPr>
              <w:jc w:val="center"/>
            </w:pPr>
            <w:r>
              <w:t>yes</w:t>
            </w:r>
          </w:p>
        </w:tc>
        <w:tc>
          <w:tcPr>
            <w:tcW w:w="2274" w:type="dxa"/>
          </w:tcPr>
          <w:p w:rsidR="00560843" w:rsidRDefault="00560843" w:rsidP="00173EE1">
            <w:pPr>
              <w:jc w:val="center"/>
            </w:pPr>
            <w:r>
              <w:t>yes</w:t>
            </w:r>
          </w:p>
        </w:tc>
        <w:tc>
          <w:tcPr>
            <w:tcW w:w="2102" w:type="dxa"/>
          </w:tcPr>
          <w:p w:rsidR="00560843" w:rsidRDefault="00560843" w:rsidP="00173EE1">
            <w:pPr>
              <w:tabs>
                <w:tab w:val="left" w:pos="765"/>
                <w:tab w:val="center" w:pos="972"/>
              </w:tabs>
              <w:jc w:val="center"/>
            </w:pPr>
            <w:r>
              <w:t>yes</w:t>
            </w:r>
          </w:p>
        </w:tc>
        <w:tc>
          <w:tcPr>
            <w:tcW w:w="2074" w:type="dxa"/>
          </w:tcPr>
          <w:p w:rsidR="00560843" w:rsidRDefault="00560843" w:rsidP="00173EE1">
            <w:pPr>
              <w:tabs>
                <w:tab w:val="left" w:pos="765"/>
                <w:tab w:val="center" w:pos="972"/>
              </w:tabs>
              <w:jc w:val="center"/>
            </w:pPr>
            <w:r>
              <w:t>yes</w:t>
            </w:r>
          </w:p>
        </w:tc>
      </w:tr>
    </w:tbl>
    <w:p w:rsidR="00A24454" w:rsidRPr="00A24454" w:rsidRDefault="00A24454" w:rsidP="00A24454"/>
    <w:p w:rsidR="00A24454" w:rsidRPr="00A24454" w:rsidRDefault="00A24454" w:rsidP="00A24454"/>
    <w:p w:rsidR="00A24454" w:rsidRPr="00BA485B" w:rsidRDefault="00187490" w:rsidP="00A24454">
      <w:pPr>
        <w:rPr>
          <w:b/>
        </w:rPr>
      </w:pPr>
      <w:r>
        <w:rPr>
          <w:b/>
        </w:rPr>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02"/>
        <w:gridCol w:w="2302"/>
        <w:gridCol w:w="2303"/>
        <w:gridCol w:w="2303"/>
      </w:tblGrid>
      <w:tr w:rsidR="00BA485B" w:rsidRPr="00173EE1" w:rsidTr="00173EE1">
        <w:tc>
          <w:tcPr>
            <w:tcW w:w="2302" w:type="dxa"/>
          </w:tcPr>
          <w:p w:rsidR="00BA485B" w:rsidRPr="00173EE1" w:rsidRDefault="00956B46" w:rsidP="00A24454">
            <w:pPr>
              <w:rPr>
                <w:b/>
              </w:rPr>
            </w:pPr>
            <w:r w:rsidRPr="00173EE1">
              <w:rPr>
                <w:b/>
              </w:rPr>
              <w:t>Construction technic</w:t>
            </w:r>
          </w:p>
        </w:tc>
        <w:tc>
          <w:tcPr>
            <w:tcW w:w="2302" w:type="dxa"/>
          </w:tcPr>
          <w:p w:rsidR="00BA485B" w:rsidRPr="00173EE1" w:rsidRDefault="00956B46" w:rsidP="00A24454">
            <w:pPr>
              <w:rPr>
                <w:b/>
              </w:rPr>
            </w:pPr>
            <w:r w:rsidRPr="00173EE1">
              <w:rPr>
                <w:b/>
              </w:rPr>
              <w:t xml:space="preserve">Ground </w:t>
            </w:r>
            <w:r w:rsidR="00BA485B" w:rsidRPr="00173EE1">
              <w:rPr>
                <w:b/>
              </w:rPr>
              <w:t xml:space="preserve">Support </w:t>
            </w:r>
          </w:p>
        </w:tc>
        <w:tc>
          <w:tcPr>
            <w:tcW w:w="2303" w:type="dxa"/>
          </w:tcPr>
          <w:p w:rsidR="00BA485B" w:rsidRPr="00173EE1" w:rsidRDefault="00BA485B" w:rsidP="00A24454">
            <w:pPr>
              <w:rPr>
                <w:b/>
              </w:rPr>
            </w:pPr>
            <w:r w:rsidRPr="00173EE1">
              <w:rPr>
                <w:b/>
              </w:rPr>
              <w:t>Electroni</w:t>
            </w:r>
            <w:r w:rsidR="00956B46" w:rsidRPr="00173EE1">
              <w:rPr>
                <w:b/>
              </w:rPr>
              <w:t>c</w:t>
            </w:r>
          </w:p>
        </w:tc>
        <w:tc>
          <w:tcPr>
            <w:tcW w:w="2303" w:type="dxa"/>
          </w:tcPr>
          <w:p w:rsidR="00BA485B" w:rsidRPr="00173EE1" w:rsidRDefault="00956B46" w:rsidP="00A24454">
            <w:pPr>
              <w:rPr>
                <w:b/>
              </w:rPr>
            </w:pPr>
            <w:r w:rsidRPr="00173EE1">
              <w:rPr>
                <w:b/>
              </w:rPr>
              <w:t>Other</w:t>
            </w:r>
          </w:p>
        </w:tc>
      </w:tr>
      <w:tr w:rsidR="00BA485B" w:rsidTr="00173EE1">
        <w:tc>
          <w:tcPr>
            <w:tcW w:w="2302" w:type="dxa"/>
          </w:tcPr>
          <w:p w:rsidR="00BA485B" w:rsidRDefault="00BA485B" w:rsidP="00173EE1">
            <w:pPr>
              <w:jc w:val="center"/>
            </w:pPr>
          </w:p>
        </w:tc>
        <w:tc>
          <w:tcPr>
            <w:tcW w:w="2302" w:type="dxa"/>
          </w:tcPr>
          <w:p w:rsidR="00BA485B" w:rsidRPr="00173EE1" w:rsidRDefault="00BA485B" w:rsidP="00173EE1">
            <w:pPr>
              <w:jc w:val="center"/>
              <w:rPr>
                <w:b/>
              </w:rPr>
            </w:pPr>
          </w:p>
        </w:tc>
        <w:tc>
          <w:tcPr>
            <w:tcW w:w="2303" w:type="dxa"/>
          </w:tcPr>
          <w:p w:rsidR="00BA485B" w:rsidRPr="00173EE1" w:rsidRDefault="001848C5" w:rsidP="00173EE1">
            <w:pPr>
              <w:jc w:val="center"/>
              <w:rPr>
                <w:b/>
              </w:rPr>
            </w:pPr>
            <w:r w:rsidRPr="00173EE1">
              <w:rPr>
                <w:b/>
              </w:rPr>
              <w:t>X</w:t>
            </w:r>
          </w:p>
        </w:tc>
        <w:tc>
          <w:tcPr>
            <w:tcW w:w="2303" w:type="dxa"/>
          </w:tcPr>
          <w:p w:rsidR="00BA485B" w:rsidRDefault="00EF26D8" w:rsidP="00173EE1">
            <w:pPr>
              <w:jc w:val="center"/>
            </w:pPr>
            <w:r>
              <w:t>X</w:t>
            </w:r>
          </w:p>
        </w:tc>
      </w:tr>
    </w:tbl>
    <w:p w:rsidR="00BA485B" w:rsidRPr="00A24454" w:rsidRDefault="00BA485B" w:rsidP="00A24454"/>
    <w:p w:rsidR="00A24454" w:rsidRDefault="00A24454" w:rsidP="00A24454"/>
    <w:p w:rsidR="006C1B44" w:rsidRPr="00FB1D00" w:rsidRDefault="007948F7" w:rsidP="006C1B44">
      <w:pPr>
        <w:rPr>
          <w:lang w:val="en-GB"/>
        </w:rPr>
      </w:pPr>
      <w:r>
        <w:rPr>
          <w:lang w:val="en-GB"/>
        </w:rPr>
        <w:br w:type="page"/>
      </w:r>
    </w:p>
    <w:p w:rsidR="00ED6C3D" w:rsidRDefault="006C1B44">
      <w:pPr>
        <w:pStyle w:val="TM1"/>
        <w:tabs>
          <w:tab w:val="right" w:leader="dot" w:pos="9060"/>
        </w:tabs>
        <w:rPr>
          <w:rFonts w:ascii="Calibri" w:eastAsia="Times New Roman" w:hAnsi="Calibri"/>
          <w:noProof/>
          <w:sz w:val="22"/>
          <w:szCs w:val="22"/>
          <w:lang w:val="en-GB" w:eastAsia="en-GB"/>
        </w:rPr>
      </w:pPr>
      <w:r>
        <w:rPr>
          <w:lang w:val="en-GB"/>
        </w:rPr>
        <w:fldChar w:fldCharType="begin"/>
      </w:r>
      <w:r w:rsidRPr="000F3D69">
        <w:instrText xml:space="preserve"> TOC \o "1-3" \h \z \u </w:instrText>
      </w:r>
      <w:r>
        <w:rPr>
          <w:lang w:val="en-GB"/>
        </w:rPr>
        <w:fldChar w:fldCharType="separate"/>
      </w:r>
      <w:hyperlink w:anchor="_Toc187046880" w:history="1">
        <w:r w:rsidR="00ED6C3D" w:rsidRPr="005D6CE9">
          <w:rPr>
            <w:rStyle w:val="Lienhypertexte"/>
            <w:noProof/>
          </w:rPr>
          <w:t>Objectif</w:t>
        </w:r>
        <w:r w:rsidR="00ED6C3D">
          <w:rPr>
            <w:noProof/>
            <w:webHidden/>
          </w:rPr>
          <w:tab/>
        </w:r>
        <w:r w:rsidR="00ED6C3D">
          <w:rPr>
            <w:noProof/>
            <w:webHidden/>
          </w:rPr>
          <w:fldChar w:fldCharType="begin"/>
        </w:r>
        <w:r w:rsidR="00ED6C3D">
          <w:rPr>
            <w:noProof/>
            <w:webHidden/>
          </w:rPr>
          <w:instrText xml:space="preserve"> PAGEREF _Toc187046880 \h </w:instrText>
        </w:r>
        <w:r w:rsidR="00ED6C3D">
          <w:rPr>
            <w:noProof/>
            <w:webHidden/>
          </w:rPr>
        </w:r>
        <w:r w:rsidR="00ED6C3D">
          <w:rPr>
            <w:noProof/>
            <w:webHidden/>
          </w:rPr>
          <w:fldChar w:fldCharType="separate"/>
        </w:r>
        <w:r w:rsidR="00D340C7">
          <w:rPr>
            <w:noProof/>
            <w:webHidden/>
          </w:rPr>
          <w:t>3</w:t>
        </w:r>
        <w:r w:rsidR="00ED6C3D">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81" w:history="1">
        <w:r w:rsidRPr="005D6CE9">
          <w:rPr>
            <w:rStyle w:val="Lienhypertexte"/>
            <w:noProof/>
          </w:rPr>
          <w:t>Documentation associée</w:t>
        </w:r>
        <w:r>
          <w:rPr>
            <w:noProof/>
            <w:webHidden/>
          </w:rPr>
          <w:tab/>
        </w:r>
        <w:r>
          <w:rPr>
            <w:noProof/>
            <w:webHidden/>
          </w:rPr>
          <w:fldChar w:fldCharType="begin"/>
        </w:r>
        <w:r>
          <w:rPr>
            <w:noProof/>
            <w:webHidden/>
          </w:rPr>
          <w:instrText xml:space="preserve"> PAGEREF _Toc187046881 \h </w:instrText>
        </w:r>
        <w:r>
          <w:rPr>
            <w:noProof/>
            <w:webHidden/>
          </w:rPr>
        </w:r>
        <w:r>
          <w:rPr>
            <w:noProof/>
            <w:webHidden/>
          </w:rPr>
          <w:fldChar w:fldCharType="separate"/>
        </w:r>
        <w:r w:rsidR="00D340C7">
          <w:rPr>
            <w:noProof/>
            <w:webHidden/>
          </w:rPr>
          <w:t>3</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82" w:history="1">
        <w:r w:rsidRPr="005D6CE9">
          <w:rPr>
            <w:rStyle w:val="Lienhypertexte"/>
            <w:noProof/>
          </w:rPr>
          <w:t>À propos de l'altimètre</w:t>
        </w:r>
        <w:r>
          <w:rPr>
            <w:noProof/>
            <w:webHidden/>
          </w:rPr>
          <w:tab/>
        </w:r>
        <w:r>
          <w:rPr>
            <w:noProof/>
            <w:webHidden/>
          </w:rPr>
          <w:fldChar w:fldCharType="begin"/>
        </w:r>
        <w:r>
          <w:rPr>
            <w:noProof/>
            <w:webHidden/>
          </w:rPr>
          <w:instrText xml:space="preserve"> PAGEREF _Toc187046882 \h </w:instrText>
        </w:r>
        <w:r>
          <w:rPr>
            <w:noProof/>
            <w:webHidden/>
          </w:rPr>
        </w:r>
        <w:r>
          <w:rPr>
            <w:noProof/>
            <w:webHidden/>
          </w:rPr>
          <w:fldChar w:fldCharType="separate"/>
        </w:r>
        <w:r w:rsidR="00D340C7">
          <w:rPr>
            <w:noProof/>
            <w:webHidden/>
          </w:rPr>
          <w:t>4</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83" w:history="1">
        <w:r w:rsidRPr="005D6CE9">
          <w:rPr>
            <w:rStyle w:val="Lienhypertexte"/>
            <w:noProof/>
          </w:rPr>
          <w:t>Flashage du firmware de l'altimètre</w:t>
        </w:r>
        <w:r>
          <w:rPr>
            <w:noProof/>
            <w:webHidden/>
          </w:rPr>
          <w:tab/>
        </w:r>
        <w:r>
          <w:rPr>
            <w:noProof/>
            <w:webHidden/>
          </w:rPr>
          <w:fldChar w:fldCharType="begin"/>
        </w:r>
        <w:r>
          <w:rPr>
            <w:noProof/>
            <w:webHidden/>
          </w:rPr>
          <w:instrText xml:space="preserve"> PAGEREF _Toc187046883 \h </w:instrText>
        </w:r>
        <w:r>
          <w:rPr>
            <w:noProof/>
            <w:webHidden/>
          </w:rPr>
        </w:r>
        <w:r>
          <w:rPr>
            <w:noProof/>
            <w:webHidden/>
          </w:rPr>
          <w:fldChar w:fldCharType="separate"/>
        </w:r>
        <w:r w:rsidR="00D340C7">
          <w:rPr>
            <w:noProof/>
            <w:webHidden/>
          </w:rPr>
          <w:t>4</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84" w:history="1">
        <w:r w:rsidRPr="005D6CE9">
          <w:rPr>
            <w:rStyle w:val="Lienhypertexte"/>
            <w:noProof/>
          </w:rPr>
          <w:t>Choix de l'alimentation</w:t>
        </w:r>
        <w:r>
          <w:rPr>
            <w:noProof/>
            <w:webHidden/>
          </w:rPr>
          <w:tab/>
        </w:r>
        <w:r>
          <w:rPr>
            <w:noProof/>
            <w:webHidden/>
          </w:rPr>
          <w:fldChar w:fldCharType="begin"/>
        </w:r>
        <w:r>
          <w:rPr>
            <w:noProof/>
            <w:webHidden/>
          </w:rPr>
          <w:instrText xml:space="preserve"> PAGEREF _Toc187046884 \h </w:instrText>
        </w:r>
        <w:r>
          <w:rPr>
            <w:noProof/>
            <w:webHidden/>
          </w:rPr>
        </w:r>
        <w:r>
          <w:rPr>
            <w:noProof/>
            <w:webHidden/>
          </w:rPr>
          <w:fldChar w:fldCharType="separate"/>
        </w:r>
        <w:r w:rsidR="00D340C7">
          <w:rPr>
            <w:noProof/>
            <w:webHidden/>
          </w:rPr>
          <w:t>7</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85" w:history="1">
        <w:r w:rsidRPr="005D6CE9">
          <w:rPr>
            <w:rStyle w:val="Lienhypertexte"/>
            <w:noProof/>
            <w:lang w:val="en-GB"/>
          </w:rPr>
          <w:t>Préparation de l'altimètre</w:t>
        </w:r>
        <w:r>
          <w:rPr>
            <w:noProof/>
            <w:webHidden/>
          </w:rPr>
          <w:tab/>
        </w:r>
        <w:r>
          <w:rPr>
            <w:noProof/>
            <w:webHidden/>
          </w:rPr>
          <w:fldChar w:fldCharType="begin"/>
        </w:r>
        <w:r>
          <w:rPr>
            <w:noProof/>
            <w:webHidden/>
          </w:rPr>
          <w:instrText xml:space="preserve"> PAGEREF _Toc187046885 \h </w:instrText>
        </w:r>
        <w:r>
          <w:rPr>
            <w:noProof/>
            <w:webHidden/>
          </w:rPr>
        </w:r>
        <w:r>
          <w:rPr>
            <w:noProof/>
            <w:webHidden/>
          </w:rPr>
          <w:fldChar w:fldCharType="separate"/>
        </w:r>
        <w:r w:rsidR="00D340C7">
          <w:rPr>
            <w:noProof/>
            <w:webHidden/>
          </w:rPr>
          <w:t>8</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86" w:history="1">
        <w:r w:rsidRPr="005D6CE9">
          <w:rPr>
            <w:rStyle w:val="Lienhypertexte"/>
            <w:noProof/>
            <w:lang w:val="en-GB"/>
          </w:rPr>
          <w:t>Mise hors tension de l'altimètre</w:t>
        </w:r>
        <w:r>
          <w:rPr>
            <w:noProof/>
            <w:webHidden/>
          </w:rPr>
          <w:tab/>
        </w:r>
        <w:r>
          <w:rPr>
            <w:noProof/>
            <w:webHidden/>
          </w:rPr>
          <w:fldChar w:fldCharType="begin"/>
        </w:r>
        <w:r>
          <w:rPr>
            <w:noProof/>
            <w:webHidden/>
          </w:rPr>
          <w:instrText xml:space="preserve"> PAGEREF _Toc187046886 \h </w:instrText>
        </w:r>
        <w:r>
          <w:rPr>
            <w:noProof/>
            <w:webHidden/>
          </w:rPr>
        </w:r>
        <w:r>
          <w:rPr>
            <w:noProof/>
            <w:webHidden/>
          </w:rPr>
          <w:fldChar w:fldCharType="separate"/>
        </w:r>
        <w:r w:rsidR="00D340C7">
          <w:rPr>
            <w:noProof/>
            <w:webHidden/>
          </w:rPr>
          <w:t>9</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87" w:history="1">
        <w:r w:rsidRPr="005D6CE9">
          <w:rPr>
            <w:rStyle w:val="Lienhypertexte"/>
            <w:noProof/>
          </w:rPr>
          <w:t>Installation de l'altimètre dans la fusée</w:t>
        </w:r>
        <w:r>
          <w:rPr>
            <w:noProof/>
            <w:webHidden/>
          </w:rPr>
          <w:tab/>
        </w:r>
        <w:r>
          <w:rPr>
            <w:noProof/>
            <w:webHidden/>
          </w:rPr>
          <w:fldChar w:fldCharType="begin"/>
        </w:r>
        <w:r>
          <w:rPr>
            <w:noProof/>
            <w:webHidden/>
          </w:rPr>
          <w:instrText xml:space="preserve"> PAGEREF _Toc187046887 \h </w:instrText>
        </w:r>
        <w:r>
          <w:rPr>
            <w:noProof/>
            <w:webHidden/>
          </w:rPr>
        </w:r>
        <w:r>
          <w:rPr>
            <w:noProof/>
            <w:webHidden/>
          </w:rPr>
          <w:fldChar w:fldCharType="separate"/>
        </w:r>
        <w:r w:rsidR="00D340C7">
          <w:rPr>
            <w:noProof/>
            <w:webHidden/>
          </w:rPr>
          <w:t>9</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88" w:history="1">
        <w:r w:rsidRPr="005D6CE9">
          <w:rPr>
            <w:rStyle w:val="Lienhypertexte"/>
            <w:noProof/>
          </w:rPr>
          <w:t>Utilisation de l'altimètre</w:t>
        </w:r>
        <w:r>
          <w:rPr>
            <w:noProof/>
            <w:webHidden/>
          </w:rPr>
          <w:tab/>
        </w:r>
        <w:r>
          <w:rPr>
            <w:noProof/>
            <w:webHidden/>
          </w:rPr>
          <w:fldChar w:fldCharType="begin"/>
        </w:r>
        <w:r>
          <w:rPr>
            <w:noProof/>
            <w:webHidden/>
          </w:rPr>
          <w:instrText xml:space="preserve"> PAGEREF _Toc187046888 \h </w:instrText>
        </w:r>
        <w:r>
          <w:rPr>
            <w:noProof/>
            <w:webHidden/>
          </w:rPr>
        </w:r>
        <w:r>
          <w:rPr>
            <w:noProof/>
            <w:webHidden/>
          </w:rPr>
          <w:fldChar w:fldCharType="separate"/>
        </w:r>
        <w:r w:rsidR="00D340C7">
          <w:rPr>
            <w:noProof/>
            <w:webHidden/>
          </w:rPr>
          <w:t>9</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89" w:history="1">
        <w:r w:rsidRPr="005D6CE9">
          <w:rPr>
            <w:rStyle w:val="Lienhypertexte"/>
            <w:noProof/>
          </w:rPr>
          <w:t>Lecture des données de l'altimètre sans appareil Android</w:t>
        </w:r>
        <w:r>
          <w:rPr>
            <w:noProof/>
            <w:webHidden/>
          </w:rPr>
          <w:tab/>
        </w:r>
        <w:r>
          <w:rPr>
            <w:noProof/>
            <w:webHidden/>
          </w:rPr>
          <w:fldChar w:fldCharType="begin"/>
        </w:r>
        <w:r>
          <w:rPr>
            <w:noProof/>
            <w:webHidden/>
          </w:rPr>
          <w:instrText xml:space="preserve"> PAGEREF _Toc187046889 \h </w:instrText>
        </w:r>
        <w:r>
          <w:rPr>
            <w:noProof/>
            <w:webHidden/>
          </w:rPr>
        </w:r>
        <w:r>
          <w:rPr>
            <w:noProof/>
            <w:webHidden/>
          </w:rPr>
          <w:fldChar w:fldCharType="separate"/>
        </w:r>
        <w:r w:rsidR="00D340C7">
          <w:rPr>
            <w:noProof/>
            <w:webHidden/>
          </w:rPr>
          <w:t>9</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90" w:history="1">
        <w:r w:rsidRPr="005D6CE9">
          <w:rPr>
            <w:rStyle w:val="Lienhypertexte"/>
            <w:noProof/>
          </w:rPr>
          <w:t>Lecture des données de l'altimètre avec un appareil Android</w:t>
        </w:r>
        <w:r>
          <w:rPr>
            <w:noProof/>
            <w:webHidden/>
          </w:rPr>
          <w:tab/>
        </w:r>
        <w:r>
          <w:rPr>
            <w:noProof/>
            <w:webHidden/>
          </w:rPr>
          <w:fldChar w:fldCharType="begin"/>
        </w:r>
        <w:r>
          <w:rPr>
            <w:noProof/>
            <w:webHidden/>
          </w:rPr>
          <w:instrText xml:space="preserve"> PAGEREF _Toc187046890 \h </w:instrText>
        </w:r>
        <w:r>
          <w:rPr>
            <w:noProof/>
            <w:webHidden/>
          </w:rPr>
        </w:r>
        <w:r>
          <w:rPr>
            <w:noProof/>
            <w:webHidden/>
          </w:rPr>
          <w:fldChar w:fldCharType="separate"/>
        </w:r>
        <w:r w:rsidR="00D340C7">
          <w:rPr>
            <w:noProof/>
            <w:webHidden/>
          </w:rPr>
          <w:t>10</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91" w:history="1">
        <w:r w:rsidRPr="005D6CE9">
          <w:rPr>
            <w:rStyle w:val="Lienhypertexte"/>
            <w:noProof/>
          </w:rPr>
          <w:t>Utilisation d'un câble USB</w:t>
        </w:r>
        <w:r>
          <w:rPr>
            <w:noProof/>
            <w:webHidden/>
          </w:rPr>
          <w:tab/>
        </w:r>
        <w:r>
          <w:rPr>
            <w:noProof/>
            <w:webHidden/>
          </w:rPr>
          <w:fldChar w:fldCharType="begin"/>
        </w:r>
        <w:r>
          <w:rPr>
            <w:noProof/>
            <w:webHidden/>
          </w:rPr>
          <w:instrText xml:space="preserve"> PAGEREF _Toc187046891 \h </w:instrText>
        </w:r>
        <w:r>
          <w:rPr>
            <w:noProof/>
            <w:webHidden/>
          </w:rPr>
        </w:r>
        <w:r>
          <w:rPr>
            <w:noProof/>
            <w:webHidden/>
          </w:rPr>
          <w:fldChar w:fldCharType="separate"/>
        </w:r>
        <w:r w:rsidR="00D340C7">
          <w:rPr>
            <w:noProof/>
            <w:webHidden/>
          </w:rPr>
          <w:t>11</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92" w:history="1">
        <w:r w:rsidRPr="005D6CE9">
          <w:rPr>
            <w:rStyle w:val="Lienhypertexte"/>
            <w:noProof/>
          </w:rPr>
          <w:t>Connexion et récupération des données</w:t>
        </w:r>
        <w:r>
          <w:rPr>
            <w:noProof/>
            <w:webHidden/>
          </w:rPr>
          <w:tab/>
        </w:r>
        <w:r>
          <w:rPr>
            <w:noProof/>
            <w:webHidden/>
          </w:rPr>
          <w:fldChar w:fldCharType="begin"/>
        </w:r>
        <w:r>
          <w:rPr>
            <w:noProof/>
            <w:webHidden/>
          </w:rPr>
          <w:instrText xml:space="preserve"> PAGEREF _Toc187046892 \h </w:instrText>
        </w:r>
        <w:r>
          <w:rPr>
            <w:noProof/>
            <w:webHidden/>
          </w:rPr>
        </w:r>
        <w:r>
          <w:rPr>
            <w:noProof/>
            <w:webHidden/>
          </w:rPr>
          <w:fldChar w:fldCharType="separate"/>
        </w:r>
        <w:r w:rsidR="00D340C7">
          <w:rPr>
            <w:noProof/>
            <w:webHidden/>
          </w:rPr>
          <w:t>12</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93" w:history="1">
        <w:r w:rsidRPr="005D6CE9">
          <w:rPr>
            <w:rStyle w:val="Lienhypertexte"/>
            <w:noProof/>
          </w:rPr>
          <w:t>Boîtier de l'altimètre</w:t>
        </w:r>
        <w:r>
          <w:rPr>
            <w:noProof/>
            <w:webHidden/>
          </w:rPr>
          <w:tab/>
        </w:r>
        <w:r>
          <w:rPr>
            <w:noProof/>
            <w:webHidden/>
          </w:rPr>
          <w:fldChar w:fldCharType="begin"/>
        </w:r>
        <w:r>
          <w:rPr>
            <w:noProof/>
            <w:webHidden/>
          </w:rPr>
          <w:instrText xml:space="preserve"> PAGEREF _Toc187046893 \h </w:instrText>
        </w:r>
        <w:r>
          <w:rPr>
            <w:noProof/>
            <w:webHidden/>
          </w:rPr>
        </w:r>
        <w:r>
          <w:rPr>
            <w:noProof/>
            <w:webHidden/>
          </w:rPr>
          <w:fldChar w:fldCharType="separate"/>
        </w:r>
        <w:r w:rsidR="00D340C7">
          <w:rPr>
            <w:noProof/>
            <w:webHidden/>
          </w:rPr>
          <w:t>15</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94" w:history="1">
        <w:r w:rsidRPr="005D6CE9">
          <w:rPr>
            <w:rStyle w:val="Lienhypertexte"/>
            <w:noProof/>
          </w:rPr>
          <w:t>Test de l'altimètre au sol</w:t>
        </w:r>
        <w:r>
          <w:rPr>
            <w:noProof/>
            <w:webHidden/>
          </w:rPr>
          <w:tab/>
        </w:r>
        <w:r>
          <w:rPr>
            <w:noProof/>
            <w:webHidden/>
          </w:rPr>
          <w:fldChar w:fldCharType="begin"/>
        </w:r>
        <w:r>
          <w:rPr>
            <w:noProof/>
            <w:webHidden/>
          </w:rPr>
          <w:instrText xml:space="preserve"> PAGEREF _Toc187046894 \h </w:instrText>
        </w:r>
        <w:r>
          <w:rPr>
            <w:noProof/>
            <w:webHidden/>
          </w:rPr>
        </w:r>
        <w:r>
          <w:rPr>
            <w:noProof/>
            <w:webHidden/>
          </w:rPr>
          <w:fldChar w:fldCharType="separate"/>
        </w:r>
        <w:r w:rsidR="00D340C7">
          <w:rPr>
            <w:noProof/>
            <w:webHidden/>
          </w:rPr>
          <w:t>16</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95" w:history="1">
        <w:r w:rsidRPr="005D6CE9">
          <w:rPr>
            <w:rStyle w:val="Lienhypertexte"/>
            <w:noProof/>
          </w:rPr>
          <w:t>Contribuer au développement de la carte</w:t>
        </w:r>
        <w:r>
          <w:rPr>
            <w:noProof/>
            <w:webHidden/>
          </w:rPr>
          <w:tab/>
        </w:r>
        <w:r>
          <w:rPr>
            <w:noProof/>
            <w:webHidden/>
          </w:rPr>
          <w:fldChar w:fldCharType="begin"/>
        </w:r>
        <w:r>
          <w:rPr>
            <w:noProof/>
            <w:webHidden/>
          </w:rPr>
          <w:instrText xml:space="preserve"> PAGEREF _Toc187046895 \h </w:instrText>
        </w:r>
        <w:r>
          <w:rPr>
            <w:noProof/>
            <w:webHidden/>
          </w:rPr>
        </w:r>
        <w:r>
          <w:rPr>
            <w:noProof/>
            <w:webHidden/>
          </w:rPr>
          <w:fldChar w:fldCharType="separate"/>
        </w:r>
        <w:r w:rsidR="00D340C7">
          <w:rPr>
            <w:noProof/>
            <w:webHidden/>
          </w:rPr>
          <w:t>16</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96" w:history="1">
        <w:r w:rsidRPr="005D6CE9">
          <w:rPr>
            <w:rStyle w:val="Lienhypertexte"/>
            <w:noProof/>
          </w:rPr>
          <w:t>Dépannage</w:t>
        </w:r>
        <w:r>
          <w:rPr>
            <w:noProof/>
            <w:webHidden/>
          </w:rPr>
          <w:tab/>
        </w:r>
        <w:r>
          <w:rPr>
            <w:noProof/>
            <w:webHidden/>
          </w:rPr>
          <w:fldChar w:fldCharType="begin"/>
        </w:r>
        <w:r>
          <w:rPr>
            <w:noProof/>
            <w:webHidden/>
          </w:rPr>
          <w:instrText xml:space="preserve"> PAGEREF _Toc187046896 \h </w:instrText>
        </w:r>
        <w:r>
          <w:rPr>
            <w:noProof/>
            <w:webHidden/>
          </w:rPr>
        </w:r>
        <w:r>
          <w:rPr>
            <w:noProof/>
            <w:webHidden/>
          </w:rPr>
          <w:fldChar w:fldCharType="separate"/>
        </w:r>
        <w:r w:rsidR="00D340C7">
          <w:rPr>
            <w:noProof/>
            <w:webHidden/>
          </w:rPr>
          <w:t>17</w:t>
        </w:r>
        <w:r>
          <w:rPr>
            <w:noProof/>
            <w:webHidden/>
          </w:rPr>
          <w:fldChar w:fldCharType="end"/>
        </w:r>
      </w:hyperlink>
    </w:p>
    <w:p w:rsidR="00ED6C3D" w:rsidRDefault="00ED6C3D">
      <w:pPr>
        <w:pStyle w:val="TM1"/>
        <w:tabs>
          <w:tab w:val="right" w:leader="dot" w:pos="9060"/>
        </w:tabs>
        <w:rPr>
          <w:rFonts w:ascii="Calibri" w:eastAsia="Times New Roman" w:hAnsi="Calibri"/>
          <w:noProof/>
          <w:sz w:val="22"/>
          <w:szCs w:val="22"/>
          <w:lang w:val="en-GB" w:eastAsia="en-GB"/>
        </w:rPr>
      </w:pPr>
      <w:hyperlink w:anchor="_Toc187046897" w:history="1">
        <w:r w:rsidRPr="005D6CE9">
          <w:rPr>
            <w:rStyle w:val="Lienhypertexte"/>
            <w:noProof/>
          </w:rPr>
          <w:t>Besoin d'aide supplémentaire ?</w:t>
        </w:r>
        <w:r>
          <w:rPr>
            <w:noProof/>
            <w:webHidden/>
          </w:rPr>
          <w:tab/>
        </w:r>
        <w:r>
          <w:rPr>
            <w:noProof/>
            <w:webHidden/>
          </w:rPr>
          <w:fldChar w:fldCharType="begin"/>
        </w:r>
        <w:r>
          <w:rPr>
            <w:noProof/>
            <w:webHidden/>
          </w:rPr>
          <w:instrText xml:space="preserve"> PAGEREF _Toc187046897 \h </w:instrText>
        </w:r>
        <w:r>
          <w:rPr>
            <w:noProof/>
            <w:webHidden/>
          </w:rPr>
        </w:r>
        <w:r>
          <w:rPr>
            <w:noProof/>
            <w:webHidden/>
          </w:rPr>
          <w:fldChar w:fldCharType="separate"/>
        </w:r>
        <w:r w:rsidR="00D340C7">
          <w:rPr>
            <w:noProof/>
            <w:webHidden/>
          </w:rPr>
          <w:t>18</w:t>
        </w:r>
        <w:r>
          <w:rPr>
            <w:noProof/>
            <w:webHidden/>
          </w:rPr>
          <w:fldChar w:fldCharType="end"/>
        </w:r>
      </w:hyperlink>
    </w:p>
    <w:p w:rsidR="006C1B44" w:rsidRDefault="006C1B44" w:rsidP="006C1B44">
      <w:r>
        <w:rPr>
          <w:lang w:val="en-GB"/>
        </w:rPr>
        <w:fldChar w:fldCharType="end"/>
      </w:r>
    </w:p>
    <w:p w:rsidR="006C1B44" w:rsidRPr="00A24454" w:rsidRDefault="00334211" w:rsidP="00A24454">
      <w:r>
        <w:br w:type="page"/>
      </w:r>
    </w:p>
    <w:p w:rsidR="00A24454" w:rsidRPr="00B62656" w:rsidRDefault="00B62656" w:rsidP="00B62656">
      <w:pPr>
        <w:pStyle w:val="Titre1"/>
        <w:rPr>
          <w:rFonts w:ascii="Times New Roman" w:hAnsi="Times New Roman"/>
          <w:sz w:val="24"/>
        </w:rPr>
      </w:pPr>
      <w:bookmarkStart w:id="0" w:name="_Toc187046880"/>
      <w:r w:rsidRPr="00B62656">
        <w:rPr>
          <w:rFonts w:ascii="Times New Roman" w:hAnsi="Times New Roman"/>
          <w:sz w:val="24"/>
        </w:rPr>
        <w:t>Objectif</w:t>
      </w:r>
      <w:bookmarkEnd w:id="0"/>
    </w:p>
    <w:p w:rsidR="00B62656" w:rsidRPr="00396AC2" w:rsidRDefault="00B62656" w:rsidP="00B62656">
      <w:pPr>
        <w:pStyle w:val="NormalWeb"/>
        <w:jc w:val="both"/>
        <w:rPr>
          <w:lang w:val="fr-FR"/>
        </w:rPr>
      </w:pPr>
      <w:r w:rsidRPr="00396AC2">
        <w:rPr>
          <w:lang w:val="fr-FR"/>
        </w:rPr>
        <w:t>L'objectif de ce document est d'expliquer comment utiliser l'altimètre Ultimate que vous venez d'acquérir.</w:t>
      </w:r>
      <w:r>
        <w:rPr>
          <w:lang w:val="fr-FR"/>
        </w:rPr>
        <w:t xml:space="preserve"> </w:t>
      </w:r>
      <w:r w:rsidRPr="00396AC2">
        <w:rPr>
          <w:lang w:val="fr-FR"/>
        </w:rPr>
        <w:t>Ce document suppose que vous avez déjà installé des altimètres dans la baie de charge utile d'une fusée.</w:t>
      </w:r>
    </w:p>
    <w:p w:rsidR="00B62656" w:rsidRPr="00B62656" w:rsidRDefault="00B62656" w:rsidP="00B62656">
      <w:pPr>
        <w:jc w:val="both"/>
      </w:pPr>
      <w:r w:rsidRPr="00B62656">
        <w:rPr>
          <w:lang w:eastAsia="en-GB"/>
        </w:rPr>
        <w:t>Avant de commencer</w:t>
      </w:r>
    </w:p>
    <w:p w:rsidR="00FC50BC" w:rsidRPr="00B62656" w:rsidRDefault="00B62656" w:rsidP="00B62656">
      <w:pPr>
        <w:pStyle w:val="NormalWeb"/>
        <w:jc w:val="both"/>
        <w:rPr>
          <w:b/>
          <w:lang w:val="fr-FR"/>
        </w:rPr>
      </w:pPr>
      <w:r w:rsidRPr="00B62656">
        <w:rPr>
          <w:b/>
          <w:i/>
          <w:color w:val="FF0000"/>
          <w:lang w:val="fr-FR"/>
        </w:rPr>
        <w:t>Souvenez-vous que vous pouvez modifier le programme et le comportement de votre altimètre. Le pays où vous résidez peut ne pas autoriser l'utilisation d'un tel appareil. Vous assumez l'entière responsabilité légale de tout dommage ou réclamation, y compris les blessures corporelles, résultant de l'utilisation de cet appareil. Je ne saurais être tenu responsable des incidents mentionnés ci-dessus. Si vous n'acceptez pas cela, veuillez ne pas construire ou utiliser cet appareil.</w:t>
      </w:r>
      <w:r w:rsidRPr="00B62656">
        <w:rPr>
          <w:b/>
          <w:lang w:val="fr-FR"/>
        </w:rPr>
        <w:t xml:space="preserve"> </w:t>
      </w:r>
    </w:p>
    <w:p w:rsidR="00FC50BC" w:rsidRPr="00B62656" w:rsidRDefault="00B62656" w:rsidP="00B62656">
      <w:pPr>
        <w:pStyle w:val="Titre1"/>
        <w:rPr>
          <w:rFonts w:ascii="Times New Roman" w:hAnsi="Times New Roman"/>
          <w:sz w:val="24"/>
        </w:rPr>
      </w:pPr>
      <w:bookmarkStart w:id="1" w:name="_Toc187046881"/>
      <w:r w:rsidRPr="00B62656">
        <w:rPr>
          <w:rFonts w:ascii="Times New Roman" w:hAnsi="Times New Roman"/>
          <w:sz w:val="24"/>
        </w:rPr>
        <w:t>Documentation associée</w:t>
      </w:r>
      <w:bookmarkEnd w:id="1"/>
    </w:p>
    <w:p w:rsidR="00B62656" w:rsidRDefault="00B62656" w:rsidP="00B62656">
      <w:pPr>
        <w:pStyle w:val="NormalWeb"/>
        <w:jc w:val="both"/>
        <w:rPr>
          <w:lang w:val="fr-FR"/>
        </w:rPr>
      </w:pPr>
      <w:r w:rsidRPr="00396AC2">
        <w:rPr>
          <w:lang w:val="fr-FR"/>
        </w:rPr>
        <w:t>Ce document suppose que vous avez lu la documentation de la console Bear Altimeters.</w:t>
      </w:r>
      <w:r>
        <w:rPr>
          <w:lang w:val="fr-FR"/>
        </w:rPr>
        <w:t xml:space="preserve"> </w:t>
      </w:r>
      <w:r w:rsidRPr="00396AC2">
        <w:rPr>
          <w:lang w:val="fr-FR"/>
        </w:rPr>
        <w:t>Ce document montre comment utiliser l'altimètre seul ou avec la console pour visualiser les vols sur un écran plus grand. Il couvre également des aspects tels que le flashage de l'altimètre depuis la console Android.</w:t>
      </w:r>
    </w:p>
    <w:p w:rsidR="00B62656" w:rsidRDefault="001F54CC" w:rsidP="00B62656">
      <w:pPr>
        <w:pStyle w:val="Titre1"/>
        <w:rPr>
          <w:lang w:val="en-GB"/>
        </w:rPr>
      </w:pPr>
      <w:r w:rsidRPr="00B62656">
        <w:rPr>
          <w:lang w:val="en-GB"/>
        </w:rPr>
        <w:br w:type="page"/>
      </w:r>
    </w:p>
    <w:p w:rsidR="00B62656" w:rsidRPr="00B62656" w:rsidRDefault="00B62656" w:rsidP="00B62656">
      <w:pPr>
        <w:pStyle w:val="Titre1"/>
        <w:rPr>
          <w:lang w:val="en-GB"/>
        </w:rPr>
      </w:pPr>
      <w:bookmarkStart w:id="2" w:name="_Toc187046882"/>
      <w:r w:rsidRPr="00B62656">
        <w:rPr>
          <w:rFonts w:ascii="Times New Roman" w:hAnsi="Times New Roman"/>
          <w:sz w:val="24"/>
        </w:rPr>
        <w:t>À propos de l'altimètre</w:t>
      </w:r>
      <w:bookmarkEnd w:id="2"/>
    </w:p>
    <w:p w:rsidR="002922BE" w:rsidRPr="00B62656" w:rsidRDefault="00B62656" w:rsidP="00A24454">
      <w:r w:rsidRPr="00396AC2">
        <w:t xml:space="preserve">L'altimètre est construit à l'aide d'une carte </w:t>
      </w:r>
      <w:r w:rsidRPr="00FD15AD">
        <w:rPr>
          <w:b/>
        </w:rPr>
        <w:t>TS-ESP32-S3</w:t>
      </w:r>
      <w:r w:rsidRPr="00396AC2">
        <w:t xml:space="preserve"> qui intègre un microcontrôleur </w:t>
      </w:r>
      <w:r w:rsidRPr="0093647B">
        <w:rPr>
          <w:b/>
        </w:rPr>
        <w:t>ESP32S3</w:t>
      </w:r>
      <w:r w:rsidRPr="00396AC2">
        <w:t xml:space="preserve"> d'Espressif.</w:t>
      </w:r>
      <w:r w:rsidRPr="00396AC2">
        <w:br/>
        <w:t xml:space="preserve">Aucune carte supplémentaire n'est nécessaire car la carte est déjà équipée d'un baromètre </w:t>
      </w:r>
      <w:r w:rsidRPr="0093647B">
        <w:rPr>
          <w:b/>
        </w:rPr>
        <w:t>BME280</w:t>
      </w:r>
      <w:r w:rsidRPr="00396AC2">
        <w:t xml:space="preserve"> et d'un capteur </w:t>
      </w:r>
      <w:r w:rsidRPr="0093647B">
        <w:rPr>
          <w:b/>
        </w:rPr>
        <w:t>QMI8658</w:t>
      </w:r>
      <w:r w:rsidRPr="00396AC2">
        <w:t xml:space="preserve"> (accéléromètre + gyroscope). Les vols peuvent être stockés directement sur la carte, sans besoin de mémoire EEPROM supplémentaire.</w:t>
      </w:r>
      <w:r w:rsidRPr="00396AC2">
        <w:br/>
        <w:t>Le firmware est écrit en C/C++ en utilisant l'environnement Arduino. Vous pouvez télécharger la dernière version du firmware sur GitHub :</w:t>
      </w:r>
      <w:r w:rsidRPr="00396AC2">
        <w:br/>
      </w:r>
      <w:hyperlink r:id="rId10" w:history="1">
        <w:r w:rsidR="006061A3" w:rsidRPr="00B62656">
          <w:rPr>
            <w:rStyle w:val="Lienhypertexte"/>
          </w:rPr>
          <w:t>https://github.com/bdureau/UltimateAltimeter</w:t>
        </w:r>
      </w:hyperlink>
    </w:p>
    <w:p w:rsidR="006061A3" w:rsidRPr="00B62656" w:rsidRDefault="006061A3" w:rsidP="00A24454"/>
    <w:p w:rsidR="00B402A6" w:rsidRDefault="00B402A6" w:rsidP="00B402A6">
      <w:pPr>
        <w:pStyle w:val="NormalWeb"/>
        <w:rPr>
          <w:lang w:val="fr-FR"/>
        </w:rPr>
      </w:pPr>
      <w:r w:rsidRPr="00396AC2">
        <w:rPr>
          <w:lang w:val="fr-FR"/>
        </w:rPr>
        <w:t>Si vous êtes développeur, vous pouvez compiler vous-même le firmware en utilisant l'environnement Arduino et le télécharger sur votre carte. Les instructions détaillées pour construire le code sont disponibles sur le dépôt GitHub.</w:t>
      </w:r>
    </w:p>
    <w:p w:rsidR="002922BE" w:rsidRPr="00B402A6" w:rsidRDefault="002E36DB" w:rsidP="00A24454">
      <w:r w:rsidRPr="00B402A6">
        <w:t xml:space="preserve"> </w:t>
      </w:r>
    </w:p>
    <w:p w:rsidR="00B402A6" w:rsidRPr="00556FFB" w:rsidRDefault="00B402A6" w:rsidP="00556FFB">
      <w:pPr>
        <w:pStyle w:val="Titre1"/>
        <w:rPr>
          <w:rFonts w:ascii="Times New Roman" w:hAnsi="Times New Roman"/>
          <w:sz w:val="24"/>
        </w:rPr>
      </w:pPr>
      <w:bookmarkStart w:id="3" w:name="_Toc187046883"/>
      <w:r w:rsidRPr="00556FFB">
        <w:rPr>
          <w:rFonts w:ascii="Times New Roman" w:hAnsi="Times New Roman"/>
          <w:sz w:val="24"/>
        </w:rPr>
        <w:t>Flashage du firmware de l'altimètre</w:t>
      </w:r>
      <w:bookmarkEnd w:id="3"/>
    </w:p>
    <w:p w:rsidR="002922BE" w:rsidRPr="00B402A6" w:rsidRDefault="00B402A6" w:rsidP="00A24454">
      <w:r w:rsidRPr="00396AC2">
        <w:t xml:space="preserve">Le firmware de l'altimètre peut être flashé à l'aide de l'application </w:t>
      </w:r>
      <w:r w:rsidRPr="00396AC2">
        <w:rPr>
          <w:rStyle w:val="lev"/>
        </w:rPr>
        <w:t>BearConsole</w:t>
      </w:r>
      <w:r w:rsidRPr="00396AC2">
        <w:t>, disponible sur le Play Store Android</w:t>
      </w:r>
      <w:r>
        <w:t> :</w:t>
      </w:r>
      <w:r w:rsidRPr="00396AC2">
        <w:t xml:space="preserve"> </w:t>
      </w:r>
      <w:hyperlink r:id="rId11" w:history="1">
        <w:r w:rsidR="002922BE" w:rsidRPr="00B402A6">
          <w:rPr>
            <w:rStyle w:val="Lienhypertexte"/>
          </w:rPr>
          <w:t>https://play.google.com/store/apps/details?id=com.altimeter.bdureau.bearconsole</w:t>
        </w:r>
      </w:hyperlink>
    </w:p>
    <w:p w:rsidR="007006D9" w:rsidRPr="00B402A6" w:rsidRDefault="007006D9" w:rsidP="00A24454"/>
    <w:p w:rsidR="007006D9" w:rsidRPr="00B402A6" w:rsidRDefault="00B402A6" w:rsidP="00A24454">
      <w:r w:rsidRPr="00396AC2">
        <w:t>Actuellement, aucune application n'est disponible pour Apple, et il n'est pas prévu d'en développer une. Cependant, toute personne intéressée peut utiliser le code source Android disponible sur mon GitHub :</w:t>
      </w:r>
      <w:r w:rsidRPr="00396AC2">
        <w:br/>
      </w:r>
      <w:hyperlink r:id="rId12" w:history="1">
        <w:r w:rsidR="007006D9" w:rsidRPr="00B402A6">
          <w:rPr>
            <w:rStyle w:val="Lienhypertexte"/>
          </w:rPr>
          <w:t>https://github.com/bdureau/BearConsole2</w:t>
        </w:r>
      </w:hyperlink>
    </w:p>
    <w:p w:rsidR="007006D9" w:rsidRPr="00B402A6" w:rsidRDefault="007006D9" w:rsidP="00A24454"/>
    <w:p w:rsidR="002922BE" w:rsidRDefault="00357993" w:rsidP="00A24454">
      <w:pPr>
        <w:rPr>
          <w:lang w:val="en-GB"/>
        </w:rPr>
      </w:pPr>
      <w:r>
        <w:rPr>
          <w:lang w:val="en-GB"/>
        </w:rPr>
        <w:t>You will need to get a USB</w:t>
      </w:r>
      <w:r w:rsidR="00622D12">
        <w:rPr>
          <w:lang w:val="en-GB"/>
        </w:rPr>
        <w:t xml:space="preserve">C </w:t>
      </w:r>
      <w:r>
        <w:rPr>
          <w:lang w:val="en-GB"/>
        </w:rPr>
        <w:t xml:space="preserve">cable </w:t>
      </w:r>
    </w:p>
    <w:p w:rsidR="00357993" w:rsidRDefault="00486E50" w:rsidP="00A24454">
      <w:r>
        <w:rPr>
          <w:noProof/>
          <w:lang w:val="en-GB" w:eastAsia="en-GB"/>
        </w:rPr>
        <w:drawing>
          <wp:inline distT="0" distB="0" distL="0" distR="0">
            <wp:extent cx="2447925" cy="2447925"/>
            <wp:effectExtent l="19050" t="0" r="9525" b="0"/>
            <wp:docPr id="3" name="Image 3" descr="Le câble noir USB-C de mophie avec connecteur USB-C, d’une longueur de 2 m, offre une solution de recharge rapide et facile avec une puissance de sortie pouvant atteindre 100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câble noir USB-C de mophie avec connecteur USB-C, d’une longueur de 2 m, offre une solution de recharge rapide et facile avec une puissance de sortie pouvant atteindre 100 W."/>
                    <pic:cNvPicPr>
                      <a:picLocks noChangeAspect="1" noChangeArrowheads="1"/>
                    </pic:cNvPicPr>
                  </pic:nvPicPr>
                  <pic:blipFill>
                    <a:blip r:embed="rId13" cstate="print"/>
                    <a:srcRect/>
                    <a:stretch>
                      <a:fillRect/>
                    </a:stretch>
                  </pic:blipFill>
                  <pic:spPr bwMode="auto">
                    <a:xfrm>
                      <a:off x="0" y="0"/>
                      <a:ext cx="2447925" cy="2447925"/>
                    </a:xfrm>
                    <a:prstGeom prst="rect">
                      <a:avLst/>
                    </a:prstGeom>
                    <a:noFill/>
                    <a:ln w="9525">
                      <a:noFill/>
                      <a:miter lim="800000"/>
                      <a:headEnd/>
                      <a:tailEnd/>
                    </a:ln>
                  </pic:spPr>
                </pic:pic>
              </a:graphicData>
            </a:graphic>
          </wp:inline>
        </w:drawing>
      </w:r>
    </w:p>
    <w:p w:rsidR="00CD14AD" w:rsidRPr="00F679FC" w:rsidRDefault="0093647B" w:rsidP="00CD14AD">
      <w:pPr>
        <w:rPr>
          <w:i/>
          <w:lang w:val="en-GB"/>
        </w:rPr>
      </w:pPr>
      <w:r w:rsidRPr="0093647B">
        <w:rPr>
          <w:i/>
        </w:rPr>
        <w:t xml:space="preserve">Remarque lorsque vous flasher l’altimètre if n’est pas nécessaire de configurer l’application pour utiliser l’USB, cela sera fait automatiquement car le câble USB est le seul moyen de flasher l’altimètre, vous ne pouvez pas le faire en Bluetooth. </w:t>
      </w:r>
    </w:p>
    <w:p w:rsidR="00CD14AD" w:rsidRDefault="00CD14AD" w:rsidP="00A24454">
      <w:pPr>
        <w:rPr>
          <w:lang w:val="en-GB"/>
        </w:rPr>
      </w:pPr>
    </w:p>
    <w:p w:rsidR="00357993" w:rsidRDefault="005A1AF7" w:rsidP="00A24454">
      <w:pPr>
        <w:rPr>
          <w:lang w:val="en-GB"/>
        </w:rPr>
      </w:pPr>
      <w:r>
        <w:rPr>
          <w:lang w:val="en-GB"/>
        </w:rPr>
        <w:br w:type="page"/>
      </w:r>
    </w:p>
    <w:p w:rsidR="00915370" w:rsidRPr="00915370" w:rsidRDefault="00915370" w:rsidP="00915370">
      <w:pPr>
        <w:pStyle w:val="Titre4"/>
        <w:rPr>
          <w:rFonts w:ascii="Times New Roman" w:hAnsi="Times New Roman"/>
          <w:b w:val="0"/>
          <w:bCs w:val="0"/>
          <w:iCs w:val="0"/>
          <w:color w:val="auto"/>
          <w:sz w:val="24"/>
          <w:szCs w:val="24"/>
          <w:lang w:eastAsia="fr-FR"/>
        </w:rPr>
      </w:pPr>
      <w:r w:rsidRPr="00915370">
        <w:rPr>
          <w:rFonts w:ascii="Times New Roman" w:hAnsi="Times New Roman"/>
          <w:iCs w:val="0"/>
          <w:color w:val="auto"/>
          <w:sz w:val="24"/>
          <w:szCs w:val="24"/>
          <w:lang w:eastAsia="fr-FR"/>
        </w:rPr>
        <w:t>Étapes pour flasher votre carte avec un nouveau firmware</w:t>
      </w:r>
    </w:p>
    <w:p w:rsidR="00915370" w:rsidRDefault="00915370" w:rsidP="00915370">
      <w:pPr>
        <w:numPr>
          <w:ilvl w:val="0"/>
          <w:numId w:val="5"/>
        </w:numPr>
        <w:spacing w:before="100" w:beforeAutospacing="1" w:after="100" w:afterAutospacing="1"/>
      </w:pPr>
      <w:r w:rsidRPr="00396AC2">
        <w:rPr>
          <w:rStyle w:val="lev"/>
        </w:rPr>
        <w:t>Installer l'application</w:t>
      </w:r>
      <w:r w:rsidRPr="00396AC2">
        <w:t xml:space="preserve"> sur un appareil Android depuis le Play Store.</w:t>
      </w:r>
    </w:p>
    <w:p w:rsidR="005A1AF7" w:rsidRPr="00915370" w:rsidRDefault="005A1AF7" w:rsidP="00915370">
      <w:pPr>
        <w:spacing w:before="100" w:beforeAutospacing="1" w:after="100" w:afterAutospacing="1"/>
        <w:ind w:left="720"/>
      </w:pPr>
      <w:hyperlink r:id="rId14" w:history="1">
        <w:r w:rsidRPr="00915370">
          <w:rPr>
            <w:rStyle w:val="Lienhypertexte"/>
          </w:rPr>
          <w:t>https://play.google.com/store/apps/details?id=com.altimeter.bdureau.bearconsole</w:t>
        </w:r>
      </w:hyperlink>
    </w:p>
    <w:p w:rsidR="005A1AF7" w:rsidRPr="00915370" w:rsidRDefault="005A1AF7" w:rsidP="005A1AF7">
      <w:pPr>
        <w:ind w:left="720"/>
      </w:pPr>
    </w:p>
    <w:p w:rsidR="002922BE" w:rsidRPr="00915370" w:rsidRDefault="00915370" w:rsidP="00915370">
      <w:pPr>
        <w:numPr>
          <w:ilvl w:val="0"/>
          <w:numId w:val="5"/>
        </w:numPr>
        <w:spacing w:before="100" w:beforeAutospacing="1" w:after="100" w:afterAutospacing="1"/>
      </w:pPr>
      <w:r w:rsidRPr="00396AC2">
        <w:rPr>
          <w:rStyle w:val="lev"/>
        </w:rPr>
        <w:t>Obtenir un câble USB-C</w:t>
      </w:r>
      <w:r w:rsidRPr="00396AC2">
        <w:t xml:space="preserve"> et connecter votre téléphone à l'altimètre.</w:t>
      </w:r>
    </w:p>
    <w:p w:rsidR="005A1AF7" w:rsidRDefault="00486E50" w:rsidP="005A1AF7">
      <w:pPr>
        <w:ind w:left="720"/>
        <w:rPr>
          <w:lang w:val="en-GB"/>
        </w:rPr>
      </w:pPr>
      <w:r>
        <w:rPr>
          <w:noProof/>
          <w:lang w:val="en-GB" w:eastAsia="en-GB"/>
        </w:rPr>
        <w:drawing>
          <wp:inline distT="0" distB="0" distL="0" distR="0">
            <wp:extent cx="2638425" cy="923925"/>
            <wp:effectExtent l="1905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2638425" cy="923925"/>
                    </a:xfrm>
                    <a:prstGeom prst="rect">
                      <a:avLst/>
                    </a:prstGeom>
                    <a:noFill/>
                    <a:ln w="9525">
                      <a:noFill/>
                      <a:miter lim="800000"/>
                      <a:headEnd/>
                      <a:tailEnd/>
                    </a:ln>
                  </pic:spPr>
                </pic:pic>
              </a:graphicData>
            </a:graphic>
          </wp:inline>
        </w:drawing>
      </w:r>
    </w:p>
    <w:p w:rsidR="005A1AF7" w:rsidRDefault="005A1AF7" w:rsidP="005A1AF7">
      <w:pPr>
        <w:ind w:left="720"/>
        <w:rPr>
          <w:lang w:val="en-GB"/>
        </w:rPr>
      </w:pPr>
    </w:p>
    <w:p w:rsidR="00915370" w:rsidRDefault="00915370" w:rsidP="001C2FA3">
      <w:pPr>
        <w:numPr>
          <w:ilvl w:val="0"/>
          <w:numId w:val="5"/>
        </w:numPr>
        <w:rPr>
          <w:lang w:val="en-GB"/>
        </w:rPr>
      </w:pPr>
      <w:r>
        <w:rPr>
          <w:rStyle w:val="lev"/>
        </w:rPr>
        <w:t>Ouvrir l'application BearConsole</w:t>
      </w:r>
    </w:p>
    <w:p w:rsidR="005A1AF7" w:rsidRDefault="00486E50" w:rsidP="005A1AF7">
      <w:pPr>
        <w:ind w:left="720"/>
        <w:rPr>
          <w:lang w:val="en-GB"/>
        </w:rPr>
      </w:pPr>
      <w:r>
        <w:rPr>
          <w:noProof/>
          <w:lang w:val="en-GB" w:eastAsia="en-GB"/>
        </w:rPr>
        <w:drawing>
          <wp:inline distT="0" distB="0" distL="0" distR="0">
            <wp:extent cx="1419225" cy="3057525"/>
            <wp:effectExtent l="1905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1419225" cy="3057525"/>
                    </a:xfrm>
                    <a:prstGeom prst="rect">
                      <a:avLst/>
                    </a:prstGeom>
                    <a:noFill/>
                    <a:ln w="9525">
                      <a:noFill/>
                      <a:miter lim="800000"/>
                      <a:headEnd/>
                      <a:tailEnd/>
                    </a:ln>
                  </pic:spPr>
                </pic:pic>
              </a:graphicData>
            </a:graphic>
          </wp:inline>
        </w:drawing>
      </w:r>
    </w:p>
    <w:p w:rsidR="005A1AF7" w:rsidRDefault="005A1AF7" w:rsidP="005A1AF7">
      <w:pPr>
        <w:ind w:left="720"/>
        <w:rPr>
          <w:lang w:val="en-GB"/>
        </w:rPr>
      </w:pPr>
    </w:p>
    <w:p w:rsidR="00DB565A" w:rsidRPr="00396AC2" w:rsidRDefault="00DB565A" w:rsidP="00DB565A">
      <w:pPr>
        <w:numPr>
          <w:ilvl w:val="0"/>
          <w:numId w:val="5"/>
        </w:numPr>
        <w:spacing w:before="100" w:beforeAutospacing="1" w:after="100" w:afterAutospacing="1"/>
      </w:pPr>
      <w:r w:rsidRPr="00396AC2">
        <w:t xml:space="preserve">Appuyer sur le bouton </w:t>
      </w:r>
      <w:r w:rsidRPr="00396AC2">
        <w:rPr>
          <w:rStyle w:val="lev"/>
        </w:rPr>
        <w:t>"Flash Firmware".</w:t>
      </w:r>
    </w:p>
    <w:p w:rsidR="005A1AF7" w:rsidRDefault="00486E50" w:rsidP="005A1AF7">
      <w:pPr>
        <w:ind w:left="720"/>
        <w:rPr>
          <w:lang w:val="en-GB"/>
        </w:rPr>
      </w:pPr>
      <w:r>
        <w:rPr>
          <w:noProof/>
          <w:lang w:val="en-GB" w:eastAsia="en-GB"/>
        </w:rPr>
        <w:drawing>
          <wp:inline distT="0" distB="0" distL="0" distR="0">
            <wp:extent cx="647700" cy="847725"/>
            <wp:effectExtent l="1905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647700" cy="847725"/>
                    </a:xfrm>
                    <a:prstGeom prst="rect">
                      <a:avLst/>
                    </a:prstGeom>
                    <a:noFill/>
                    <a:ln w="9525">
                      <a:noFill/>
                      <a:miter lim="800000"/>
                      <a:headEnd/>
                      <a:tailEnd/>
                    </a:ln>
                  </pic:spPr>
                </pic:pic>
              </a:graphicData>
            </a:graphic>
          </wp:inline>
        </w:drawing>
      </w:r>
    </w:p>
    <w:p w:rsidR="004E0B99" w:rsidRDefault="004E0B99" w:rsidP="005A1AF7">
      <w:pPr>
        <w:ind w:left="720"/>
        <w:rPr>
          <w:lang w:val="en-GB"/>
        </w:rPr>
      </w:pPr>
    </w:p>
    <w:p w:rsidR="00DB565A" w:rsidRDefault="00DB565A" w:rsidP="004E0B99">
      <w:pPr>
        <w:numPr>
          <w:ilvl w:val="0"/>
          <w:numId w:val="5"/>
        </w:numPr>
        <w:rPr>
          <w:lang w:val="en-GB"/>
        </w:rPr>
      </w:pPr>
      <w:r>
        <w:t>Accorder les autorisations nécessaires</w:t>
      </w:r>
    </w:p>
    <w:p w:rsidR="004E0B99" w:rsidRDefault="00486E50" w:rsidP="005A1AF7">
      <w:pPr>
        <w:ind w:left="720"/>
        <w:rPr>
          <w:lang w:val="en-GB"/>
        </w:rPr>
      </w:pPr>
      <w:r>
        <w:rPr>
          <w:noProof/>
          <w:lang w:val="en-GB" w:eastAsia="en-GB"/>
        </w:rPr>
        <w:lastRenderedPageBreak/>
        <w:drawing>
          <wp:inline distT="0" distB="0" distL="0" distR="0">
            <wp:extent cx="2352675" cy="971550"/>
            <wp:effectExtent l="1905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352675" cy="971550"/>
                    </a:xfrm>
                    <a:prstGeom prst="rect">
                      <a:avLst/>
                    </a:prstGeom>
                    <a:noFill/>
                    <a:ln w="9525">
                      <a:noFill/>
                      <a:miter lim="800000"/>
                      <a:headEnd/>
                      <a:tailEnd/>
                    </a:ln>
                  </pic:spPr>
                </pic:pic>
              </a:graphicData>
            </a:graphic>
          </wp:inline>
        </w:drawing>
      </w:r>
    </w:p>
    <w:p w:rsidR="005A1AF7" w:rsidRDefault="005A1AF7" w:rsidP="005A1AF7">
      <w:pPr>
        <w:ind w:left="720"/>
        <w:rPr>
          <w:lang w:val="en-GB"/>
        </w:rPr>
      </w:pPr>
    </w:p>
    <w:p w:rsidR="000814FC" w:rsidRPr="0093647B" w:rsidRDefault="0093647B" w:rsidP="000814FC">
      <w:pPr>
        <w:numPr>
          <w:ilvl w:val="0"/>
          <w:numId w:val="5"/>
        </w:numPr>
        <w:rPr>
          <w:lang w:val="en-GB"/>
        </w:rPr>
      </w:pPr>
      <w:r w:rsidRPr="0093647B">
        <w:t>Choisissez le</w:t>
      </w:r>
      <w:r w:rsidR="001C2FA3" w:rsidRPr="0093647B">
        <w:t xml:space="preserve"> firmware</w:t>
      </w:r>
      <w:r w:rsidRPr="0093647B">
        <w:t xml:space="preserve"> de votre altimetre</w:t>
      </w:r>
      <w:r w:rsidR="000814FC" w:rsidRPr="0093647B">
        <w:t xml:space="preserve">. </w:t>
      </w:r>
      <w:r w:rsidRPr="0093647B">
        <w:t>Assurez vous que vous choissez le bon firmware sinon cela ne fonctionnera pas.</w:t>
      </w:r>
      <w:r>
        <w:t xml:space="preserve"> </w:t>
      </w:r>
    </w:p>
    <w:p w:rsidR="005A1AF7" w:rsidRDefault="00486E50" w:rsidP="005A1AF7">
      <w:pPr>
        <w:ind w:left="720"/>
        <w:rPr>
          <w:lang w:val="en-GB"/>
        </w:rPr>
      </w:pPr>
      <w:r>
        <w:rPr>
          <w:noProof/>
          <w:lang w:val="en-GB" w:eastAsia="en-GB"/>
        </w:rPr>
        <w:drawing>
          <wp:inline distT="0" distB="0" distL="0" distR="0">
            <wp:extent cx="2266950" cy="4914900"/>
            <wp:effectExtent l="1905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2266950" cy="4914900"/>
                    </a:xfrm>
                    <a:prstGeom prst="rect">
                      <a:avLst/>
                    </a:prstGeom>
                    <a:noFill/>
                    <a:ln w="9525">
                      <a:noFill/>
                      <a:miter lim="800000"/>
                      <a:headEnd/>
                      <a:tailEnd/>
                    </a:ln>
                  </pic:spPr>
                </pic:pic>
              </a:graphicData>
            </a:graphic>
          </wp:inline>
        </w:drawing>
      </w:r>
    </w:p>
    <w:p w:rsidR="005A1AF7" w:rsidRDefault="005A1AF7" w:rsidP="005A1AF7">
      <w:pPr>
        <w:ind w:left="720"/>
        <w:rPr>
          <w:lang w:val="en-GB"/>
        </w:rPr>
      </w:pPr>
    </w:p>
    <w:p w:rsidR="001C2FA3" w:rsidRDefault="0093647B" w:rsidP="001C2FA3">
      <w:pPr>
        <w:numPr>
          <w:ilvl w:val="0"/>
          <w:numId w:val="5"/>
        </w:numPr>
        <w:rPr>
          <w:lang w:val="en-GB"/>
        </w:rPr>
      </w:pPr>
      <w:r>
        <w:rPr>
          <w:lang w:val="en-GB"/>
        </w:rPr>
        <w:t>Appyez sur le boutton “</w:t>
      </w:r>
      <w:r w:rsidR="001C2FA3">
        <w:rPr>
          <w:lang w:val="en-GB"/>
        </w:rPr>
        <w:t>flash firmware</w:t>
      </w:r>
      <w:r>
        <w:rPr>
          <w:lang w:val="en-GB"/>
        </w:rPr>
        <w:t>”</w:t>
      </w:r>
      <w:r w:rsidR="001C2FA3">
        <w:rPr>
          <w:lang w:val="en-GB"/>
        </w:rPr>
        <w:t xml:space="preserve"> </w:t>
      </w:r>
    </w:p>
    <w:p w:rsidR="005A1AF7" w:rsidRDefault="00486E50" w:rsidP="005A1AF7">
      <w:pPr>
        <w:ind w:left="720"/>
        <w:rPr>
          <w:lang w:val="en-GB"/>
        </w:rPr>
      </w:pPr>
      <w:r>
        <w:rPr>
          <w:noProof/>
          <w:lang w:val="en-GB" w:eastAsia="en-GB"/>
        </w:rPr>
        <w:lastRenderedPageBreak/>
        <w:drawing>
          <wp:inline distT="0" distB="0" distL="0" distR="0">
            <wp:extent cx="2266950" cy="2543175"/>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2266950" cy="2543175"/>
                    </a:xfrm>
                    <a:prstGeom prst="rect">
                      <a:avLst/>
                    </a:prstGeom>
                    <a:noFill/>
                    <a:ln w="9525">
                      <a:noFill/>
                      <a:miter lim="800000"/>
                      <a:headEnd/>
                      <a:tailEnd/>
                    </a:ln>
                  </pic:spPr>
                </pic:pic>
              </a:graphicData>
            </a:graphic>
          </wp:inline>
        </w:drawing>
      </w:r>
    </w:p>
    <w:p w:rsidR="009E1252" w:rsidRPr="009E1252" w:rsidRDefault="009E1252" w:rsidP="005A1AF7">
      <w:pPr>
        <w:ind w:left="720"/>
      </w:pPr>
      <w:r w:rsidRPr="00396AC2">
        <w:t>Une fenêtre contextuelle affichera la progression du flashage</w:t>
      </w:r>
      <w:r w:rsidRPr="009E1252">
        <w:t>.</w:t>
      </w:r>
    </w:p>
    <w:p w:rsidR="005A1AF7" w:rsidRDefault="00486E50" w:rsidP="005A1AF7">
      <w:pPr>
        <w:ind w:left="720"/>
        <w:rPr>
          <w:lang w:val="en-GB"/>
        </w:rPr>
      </w:pPr>
      <w:r>
        <w:rPr>
          <w:noProof/>
          <w:lang w:val="en-GB" w:eastAsia="en-GB"/>
        </w:rPr>
        <w:drawing>
          <wp:inline distT="0" distB="0" distL="0" distR="0">
            <wp:extent cx="1933575" cy="1609725"/>
            <wp:effectExtent l="1905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1933575" cy="1609725"/>
                    </a:xfrm>
                    <a:prstGeom prst="rect">
                      <a:avLst/>
                    </a:prstGeom>
                    <a:noFill/>
                    <a:ln w="9525">
                      <a:noFill/>
                      <a:miter lim="800000"/>
                      <a:headEnd/>
                      <a:tailEnd/>
                    </a:ln>
                  </pic:spPr>
                </pic:pic>
              </a:graphicData>
            </a:graphic>
          </wp:inline>
        </w:drawing>
      </w:r>
    </w:p>
    <w:p w:rsidR="001C2FA3" w:rsidRDefault="001C2FA3" w:rsidP="001C2FA3">
      <w:pPr>
        <w:rPr>
          <w:lang w:val="en-GB"/>
        </w:rPr>
      </w:pPr>
    </w:p>
    <w:p w:rsidR="00826CD8" w:rsidRPr="00396AC2" w:rsidRDefault="00826CD8" w:rsidP="00826CD8">
      <w:pPr>
        <w:spacing w:before="100" w:beforeAutospacing="1" w:after="100" w:afterAutospacing="1"/>
      </w:pPr>
      <w:r w:rsidRPr="00396AC2">
        <w:t>Le processus de flashage dure moins d'une minute. Une fois terminé, réinitialisez votre altimètre.</w:t>
      </w:r>
    </w:p>
    <w:p w:rsidR="00357993" w:rsidRPr="00826CD8" w:rsidRDefault="00357993" w:rsidP="001C2FA3"/>
    <w:p w:rsidR="00826CD8" w:rsidRPr="00826CD8" w:rsidRDefault="00826CD8" w:rsidP="00826CD8">
      <w:pPr>
        <w:spacing w:before="100" w:beforeAutospacing="1" w:after="100" w:afterAutospacing="1"/>
        <w:rPr>
          <w:i/>
        </w:rPr>
      </w:pPr>
      <w:r w:rsidRPr="00826CD8">
        <w:rPr>
          <w:i/>
        </w:rPr>
        <w:t>Assurez-vous que le câble reste connecté pendant tout le processus.</w:t>
      </w:r>
    </w:p>
    <w:p w:rsidR="00357993" w:rsidRPr="00826CD8" w:rsidRDefault="00357993" w:rsidP="001C2FA3"/>
    <w:p w:rsidR="004130DA" w:rsidRPr="00556FFB" w:rsidRDefault="004130DA" w:rsidP="00556FFB">
      <w:pPr>
        <w:pStyle w:val="Titre1"/>
        <w:rPr>
          <w:rFonts w:ascii="Times New Roman" w:hAnsi="Times New Roman" w:cs="Times New Roman"/>
          <w:sz w:val="24"/>
          <w:szCs w:val="24"/>
        </w:rPr>
      </w:pPr>
      <w:bookmarkStart w:id="4" w:name="_Toc187046884"/>
      <w:r w:rsidRPr="00556FFB">
        <w:rPr>
          <w:rStyle w:val="lev"/>
          <w:rFonts w:ascii="Times New Roman" w:hAnsi="Times New Roman" w:cs="Times New Roman"/>
          <w:b/>
          <w:bCs/>
          <w:sz w:val="24"/>
          <w:szCs w:val="24"/>
        </w:rPr>
        <w:t>Choix de l'alimentation</w:t>
      </w:r>
      <w:bookmarkEnd w:id="4"/>
    </w:p>
    <w:p w:rsidR="004130DA" w:rsidRDefault="004130DA" w:rsidP="00E345D1">
      <w:pPr>
        <w:jc w:val="both"/>
      </w:pPr>
      <w:r w:rsidRPr="00396AC2">
        <w:t xml:space="preserve">Le kit est conçu pour fonctionner avec une batterie </w:t>
      </w:r>
      <w:r w:rsidRPr="00396AC2">
        <w:rPr>
          <w:rStyle w:val="lev"/>
        </w:rPr>
        <w:t>1S (3,7 volts)</w:t>
      </w:r>
      <w:r w:rsidRPr="00396AC2">
        <w:t>.</w:t>
      </w:r>
      <w:r w:rsidRPr="00396AC2">
        <w:br/>
      </w:r>
      <w:r w:rsidRPr="00396AC2">
        <w:rPr>
          <w:rStyle w:val="lev"/>
        </w:rPr>
        <w:t>Attention :</w:t>
      </w:r>
      <w:r w:rsidRPr="00396AC2">
        <w:t xml:space="preserve"> Une batterie de mauvaise qualité peut entraîner un dysfonctionnement de l'altimètre. Vous devez utiliser un connecteur JST compatible avec votre carte ou souder directement la batterie 1S sur la carte (fil rouge sur Vbat et fil noir sur GND).</w:t>
      </w:r>
      <w:r w:rsidRPr="00396AC2">
        <w:br/>
      </w:r>
      <w:r w:rsidRPr="00396AC2">
        <w:rPr>
          <w:rStyle w:val="lev"/>
        </w:rPr>
        <w:t>Note importante :</w:t>
      </w:r>
      <w:r w:rsidRPr="00396AC2">
        <w:t xml:space="preserve"> Le connecteur JST de la carte TS-ESP32-S3 est câblé à l'inverse. Si vous utilisez une batterie standard avec un connecteur JST, vous risquez de brûler votre carte</w:t>
      </w:r>
    </w:p>
    <w:p w:rsidR="00FD100E" w:rsidRPr="004130DA" w:rsidRDefault="00486E50" w:rsidP="00E345D1">
      <w:pPr>
        <w:jc w:val="both"/>
        <w:rPr>
          <w:lang w:val="en-GB"/>
        </w:rPr>
      </w:pPr>
      <w:r>
        <w:rPr>
          <w:noProof/>
          <w:lang w:val="en-GB" w:eastAsia="en-GB"/>
        </w:rPr>
        <w:lastRenderedPageBreak/>
        <w:drawing>
          <wp:inline distT="0" distB="0" distL="0" distR="0">
            <wp:extent cx="657225" cy="2057400"/>
            <wp:effectExtent l="1905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657225" cy="2057400"/>
                    </a:xfrm>
                    <a:prstGeom prst="rect">
                      <a:avLst/>
                    </a:prstGeom>
                    <a:noFill/>
                    <a:ln w="9525">
                      <a:noFill/>
                      <a:miter lim="800000"/>
                      <a:headEnd/>
                      <a:tailEnd/>
                    </a:ln>
                  </pic:spPr>
                </pic:pic>
              </a:graphicData>
            </a:graphic>
          </wp:inline>
        </w:drawing>
      </w:r>
      <w:r w:rsidR="00DE190A" w:rsidRPr="004130DA">
        <w:rPr>
          <w:lang w:val="en-GB"/>
        </w:rPr>
        <w:t xml:space="preserve">      </w:t>
      </w:r>
      <w:r>
        <w:rPr>
          <w:noProof/>
          <w:lang w:val="en-GB" w:eastAsia="en-GB"/>
        </w:rPr>
        <w:drawing>
          <wp:inline distT="0" distB="0" distL="0" distR="0">
            <wp:extent cx="1819275" cy="876300"/>
            <wp:effectExtent l="1905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1819275" cy="876300"/>
                    </a:xfrm>
                    <a:prstGeom prst="rect">
                      <a:avLst/>
                    </a:prstGeom>
                    <a:noFill/>
                    <a:ln w="9525">
                      <a:noFill/>
                      <a:miter lim="800000"/>
                      <a:headEnd/>
                      <a:tailEnd/>
                    </a:ln>
                  </pic:spPr>
                </pic:pic>
              </a:graphicData>
            </a:graphic>
          </wp:inline>
        </w:drawing>
      </w:r>
      <w:r w:rsidR="00DE190A" w:rsidRPr="004130DA">
        <w:rPr>
          <w:lang w:val="en-GB"/>
        </w:rPr>
        <w:t xml:space="preserve">        </w:t>
      </w:r>
      <w:r>
        <w:rPr>
          <w:noProof/>
          <w:lang w:val="en-GB" w:eastAsia="en-GB"/>
        </w:rPr>
        <w:drawing>
          <wp:inline distT="0" distB="0" distL="0" distR="0">
            <wp:extent cx="2019300" cy="1857375"/>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2019300" cy="1857375"/>
                    </a:xfrm>
                    <a:prstGeom prst="rect">
                      <a:avLst/>
                    </a:prstGeom>
                    <a:noFill/>
                    <a:ln w="9525">
                      <a:noFill/>
                      <a:miter lim="800000"/>
                      <a:headEnd/>
                      <a:tailEnd/>
                    </a:ln>
                  </pic:spPr>
                </pic:pic>
              </a:graphicData>
            </a:graphic>
          </wp:inline>
        </w:drawing>
      </w:r>
    </w:p>
    <w:p w:rsidR="001104BA" w:rsidRPr="004130DA" w:rsidRDefault="001104BA" w:rsidP="00E345D1">
      <w:pPr>
        <w:jc w:val="both"/>
        <w:rPr>
          <w:lang w:val="en-GB"/>
        </w:rPr>
      </w:pPr>
    </w:p>
    <w:p w:rsidR="004130DA" w:rsidRPr="004130DA" w:rsidRDefault="004130DA" w:rsidP="004130DA">
      <w:pPr>
        <w:rPr>
          <w:b/>
          <w:bCs/>
        </w:rPr>
      </w:pPr>
      <w:r w:rsidRPr="004130DA">
        <w:rPr>
          <w:b/>
        </w:rPr>
        <w:t>Chargement de l'altimètre</w:t>
      </w:r>
    </w:p>
    <w:p w:rsidR="004130DA" w:rsidRPr="00396AC2" w:rsidRDefault="004130DA" w:rsidP="004130DA">
      <w:pPr>
        <w:pStyle w:val="NormalWeb"/>
        <w:rPr>
          <w:lang w:val="fr-FR"/>
        </w:rPr>
      </w:pPr>
      <w:r w:rsidRPr="00396AC2">
        <w:rPr>
          <w:lang w:val="fr-FR"/>
        </w:rPr>
        <w:t>L'altimètre peut être chargé à l'aide d'un câble USB-C et de tout port USB d'ordinateur ou chargeur USB. L'écran de l'altimètre affichera une icône de batterie pour indiquer la progression du chargement.</w:t>
      </w:r>
    </w:p>
    <w:p w:rsidR="00BB4F63" w:rsidRPr="004130DA" w:rsidRDefault="00BB4F63" w:rsidP="00E345D1">
      <w:pPr>
        <w:jc w:val="both"/>
      </w:pPr>
    </w:p>
    <w:p w:rsidR="004130DA" w:rsidRPr="006A099F" w:rsidRDefault="004130DA" w:rsidP="006A099F">
      <w:pPr>
        <w:pStyle w:val="Titre1"/>
        <w:rPr>
          <w:rStyle w:val="lev"/>
          <w:rFonts w:ascii="Times New Roman" w:hAnsi="Times New Roman" w:cs="Times New Roman"/>
          <w:sz w:val="24"/>
          <w:szCs w:val="24"/>
          <w:lang w:val="en-GB"/>
        </w:rPr>
      </w:pPr>
      <w:bookmarkStart w:id="5" w:name="_Toc187046885"/>
      <w:r w:rsidRPr="006A099F">
        <w:rPr>
          <w:rStyle w:val="lev"/>
          <w:rFonts w:ascii="Times New Roman" w:hAnsi="Times New Roman" w:cs="Times New Roman"/>
          <w:b/>
          <w:bCs/>
          <w:sz w:val="24"/>
          <w:szCs w:val="24"/>
          <w:lang w:val="en-GB"/>
        </w:rPr>
        <w:t>Préparation de l'altimètre</w:t>
      </w:r>
      <w:bookmarkEnd w:id="5"/>
    </w:p>
    <w:p w:rsidR="004130DA" w:rsidRPr="00396AC2" w:rsidRDefault="004130DA" w:rsidP="004130DA">
      <w:pPr>
        <w:pStyle w:val="NormalWeb"/>
        <w:rPr>
          <w:lang w:val="fr-FR"/>
        </w:rPr>
      </w:pPr>
      <w:r w:rsidRPr="00396AC2">
        <w:rPr>
          <w:lang w:val="fr-FR"/>
        </w:rPr>
        <w:t>Lors de la première utilisation, vous devez initialiser l'altimètre :</w:t>
      </w:r>
    </w:p>
    <w:p w:rsidR="004130DA" w:rsidRPr="00396AC2" w:rsidRDefault="004130DA" w:rsidP="004130DA">
      <w:pPr>
        <w:numPr>
          <w:ilvl w:val="0"/>
          <w:numId w:val="8"/>
        </w:numPr>
        <w:spacing w:before="100" w:beforeAutospacing="1" w:after="100" w:afterAutospacing="1"/>
      </w:pPr>
      <w:r w:rsidRPr="00396AC2">
        <w:t xml:space="preserve">Allumez l'altimètre en appuyant sur le </w:t>
      </w:r>
      <w:r w:rsidRPr="00396AC2">
        <w:rPr>
          <w:rStyle w:val="lev"/>
        </w:rPr>
        <w:t>bouton 2</w:t>
      </w:r>
      <w:r w:rsidRPr="00396AC2">
        <w:t>.</w:t>
      </w:r>
    </w:p>
    <w:p w:rsidR="004130DA" w:rsidRPr="00396AC2" w:rsidRDefault="004130DA" w:rsidP="004130DA">
      <w:pPr>
        <w:numPr>
          <w:ilvl w:val="0"/>
          <w:numId w:val="8"/>
        </w:numPr>
        <w:spacing w:before="100" w:beforeAutospacing="1" w:after="100" w:afterAutospacing="1"/>
      </w:pPr>
      <w:r w:rsidRPr="00396AC2">
        <w:t xml:space="preserve">Maintenez ensuite le </w:t>
      </w:r>
      <w:r w:rsidRPr="00396AC2">
        <w:rPr>
          <w:rStyle w:val="lev"/>
        </w:rPr>
        <w:t>bouton 2</w:t>
      </w:r>
      <w:r w:rsidRPr="00396AC2">
        <w:t xml:space="preserve"> enfoncé pendant plus de </w:t>
      </w:r>
      <w:r w:rsidRPr="00396AC2">
        <w:rPr>
          <w:rStyle w:val="lev"/>
        </w:rPr>
        <w:t>10 secondes</w:t>
      </w:r>
      <w:r w:rsidRPr="00396AC2">
        <w:t xml:space="preserve"> pour effacer toutes les données de vol enregistrées.</w:t>
      </w:r>
    </w:p>
    <w:p w:rsidR="00A0246B" w:rsidRDefault="00486E50" w:rsidP="002C1082">
      <w:pPr>
        <w:rPr>
          <w:lang w:val="en-GB"/>
        </w:rPr>
      </w:pPr>
      <w:r>
        <w:rPr>
          <w:noProof/>
          <w:lang w:val="en-GB" w:eastAsia="en-GB"/>
        </w:rPr>
        <w:drawing>
          <wp:inline distT="0" distB="0" distL="0" distR="0">
            <wp:extent cx="5753100" cy="2724150"/>
            <wp:effectExtent l="1905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5753100" cy="2724150"/>
                    </a:xfrm>
                    <a:prstGeom prst="rect">
                      <a:avLst/>
                    </a:prstGeom>
                    <a:noFill/>
                    <a:ln w="9525">
                      <a:noFill/>
                      <a:miter lim="800000"/>
                      <a:headEnd/>
                      <a:tailEnd/>
                    </a:ln>
                  </pic:spPr>
                </pic:pic>
              </a:graphicData>
            </a:graphic>
          </wp:inline>
        </w:drawing>
      </w:r>
    </w:p>
    <w:p w:rsidR="004130DA" w:rsidRPr="00396AC2" w:rsidRDefault="004130DA" w:rsidP="004130DA">
      <w:pPr>
        <w:pStyle w:val="NormalWeb"/>
        <w:rPr>
          <w:lang w:val="fr-FR"/>
        </w:rPr>
      </w:pPr>
      <w:r w:rsidRPr="00396AC2">
        <w:rPr>
          <w:lang w:val="fr-FR"/>
        </w:rPr>
        <w:t>Votre altimètre est maintenant prêt à être utilisé.</w:t>
      </w:r>
    </w:p>
    <w:p w:rsidR="004130DA" w:rsidRPr="00396AC2" w:rsidRDefault="004130DA" w:rsidP="004130DA">
      <w:pPr>
        <w:pStyle w:val="NormalWeb"/>
        <w:rPr>
          <w:lang w:val="fr-FR"/>
        </w:rPr>
      </w:pPr>
      <w:r w:rsidRPr="00396AC2">
        <w:rPr>
          <w:rStyle w:val="lev"/>
          <w:lang w:val="fr-FR"/>
        </w:rPr>
        <w:t>Remarque :</w:t>
      </w:r>
      <w:r w:rsidRPr="00396AC2">
        <w:rPr>
          <w:lang w:val="fr-FR"/>
        </w:rPr>
        <w:t xml:space="preserve"> Si vous n'initialisez pas votre altimètre, vous risquez de ne pas pouvoir enregistrer de nouveaux vols.</w:t>
      </w:r>
    </w:p>
    <w:p w:rsidR="00DE190A" w:rsidRPr="004130DA" w:rsidRDefault="00DE190A" w:rsidP="002C1082"/>
    <w:p w:rsidR="0023221E" w:rsidRPr="004130DA" w:rsidRDefault="0023221E" w:rsidP="00A24454"/>
    <w:p w:rsidR="004130DA" w:rsidRPr="006A099F" w:rsidRDefault="004130DA" w:rsidP="006A099F">
      <w:pPr>
        <w:pStyle w:val="Titre1"/>
        <w:rPr>
          <w:rFonts w:ascii="Times New Roman" w:hAnsi="Times New Roman" w:cs="Times New Roman"/>
          <w:sz w:val="24"/>
          <w:szCs w:val="24"/>
          <w:lang w:val="en-GB"/>
        </w:rPr>
      </w:pPr>
      <w:bookmarkStart w:id="6" w:name="_Toc187046886"/>
      <w:r w:rsidRPr="006A099F">
        <w:rPr>
          <w:rStyle w:val="lev"/>
          <w:rFonts w:ascii="Times New Roman" w:hAnsi="Times New Roman" w:cs="Times New Roman"/>
          <w:b/>
          <w:bCs/>
          <w:sz w:val="24"/>
          <w:szCs w:val="24"/>
          <w:lang w:val="en-GB"/>
        </w:rPr>
        <w:t>Mise hors tension de l'altimètre</w:t>
      </w:r>
      <w:bookmarkEnd w:id="6"/>
    </w:p>
    <w:p w:rsidR="004130DA" w:rsidRPr="00396AC2" w:rsidRDefault="004130DA" w:rsidP="004130DA">
      <w:pPr>
        <w:pStyle w:val="NormalWeb"/>
        <w:rPr>
          <w:lang w:val="fr-FR"/>
        </w:rPr>
      </w:pPr>
      <w:r w:rsidRPr="00396AC2">
        <w:rPr>
          <w:lang w:val="fr-FR"/>
        </w:rPr>
        <w:t>L'altimètre ne possède pas d'interrupteur marche/arrêt.</w:t>
      </w:r>
    </w:p>
    <w:p w:rsidR="004130DA" w:rsidRPr="00396AC2" w:rsidRDefault="004130DA" w:rsidP="004130DA">
      <w:pPr>
        <w:numPr>
          <w:ilvl w:val="0"/>
          <w:numId w:val="9"/>
        </w:numPr>
        <w:spacing w:before="100" w:beforeAutospacing="1" w:after="100" w:afterAutospacing="1"/>
      </w:pPr>
      <w:r w:rsidRPr="00396AC2">
        <w:t xml:space="preserve">Maintenez le </w:t>
      </w:r>
      <w:r w:rsidRPr="00396AC2">
        <w:rPr>
          <w:rStyle w:val="lev"/>
        </w:rPr>
        <w:t>bouton 2</w:t>
      </w:r>
      <w:r w:rsidRPr="00396AC2">
        <w:t xml:space="preserve"> enfoncé pendant plus de </w:t>
      </w:r>
      <w:r w:rsidRPr="00396AC2">
        <w:rPr>
          <w:rStyle w:val="lev"/>
        </w:rPr>
        <w:t>5 secondes</w:t>
      </w:r>
      <w:r w:rsidRPr="00396AC2">
        <w:t xml:space="preserve"> pour mettre l'altimètre en mode hibernation.</w:t>
      </w:r>
    </w:p>
    <w:p w:rsidR="004130DA" w:rsidRPr="00396AC2" w:rsidRDefault="004130DA" w:rsidP="004130DA">
      <w:pPr>
        <w:numPr>
          <w:ilvl w:val="0"/>
          <w:numId w:val="9"/>
        </w:numPr>
        <w:spacing w:before="100" w:beforeAutospacing="1" w:after="100" w:afterAutospacing="1"/>
      </w:pPr>
      <w:r w:rsidRPr="00396AC2">
        <w:t>Rechargez l'altimètre au moins une fois par mois pour éviter d'endommager définitivement la batterie.</w:t>
      </w:r>
    </w:p>
    <w:p w:rsidR="004130DA" w:rsidRPr="00396AC2" w:rsidRDefault="004130DA" w:rsidP="004130DA">
      <w:pPr>
        <w:pStyle w:val="NormalWeb"/>
        <w:rPr>
          <w:lang w:val="fr-FR"/>
        </w:rPr>
      </w:pPr>
      <w:r w:rsidRPr="00396AC2">
        <w:rPr>
          <w:lang w:val="fr-FR"/>
        </w:rPr>
        <w:t>Si vous ne souhaitez pas recharger votre altimètre, débranchez la batterie.</w:t>
      </w:r>
    </w:p>
    <w:p w:rsidR="004130DA" w:rsidRPr="00ED6C3D" w:rsidRDefault="004130DA" w:rsidP="00ED6C3D">
      <w:pPr>
        <w:pStyle w:val="Titre1"/>
        <w:rPr>
          <w:rFonts w:ascii="Times New Roman" w:hAnsi="Times New Roman" w:cs="Times New Roman"/>
          <w:sz w:val="24"/>
          <w:szCs w:val="24"/>
        </w:rPr>
      </w:pPr>
      <w:bookmarkStart w:id="7" w:name="_Toc187046887"/>
      <w:r w:rsidRPr="00ED6C3D">
        <w:rPr>
          <w:rStyle w:val="lev"/>
          <w:rFonts w:ascii="Times New Roman" w:hAnsi="Times New Roman" w:cs="Times New Roman"/>
          <w:b/>
          <w:bCs/>
          <w:sz w:val="24"/>
          <w:szCs w:val="24"/>
        </w:rPr>
        <w:t>Installation de l'altimètre dans la fusée</w:t>
      </w:r>
      <w:bookmarkEnd w:id="7"/>
    </w:p>
    <w:p w:rsidR="004130DA" w:rsidRPr="00396AC2" w:rsidRDefault="004130DA" w:rsidP="004130DA">
      <w:pPr>
        <w:pStyle w:val="NormalWeb"/>
        <w:rPr>
          <w:lang w:val="fr-FR"/>
        </w:rPr>
      </w:pPr>
      <w:r w:rsidRPr="00396AC2">
        <w:rPr>
          <w:lang w:val="fr-FR"/>
        </w:rPr>
        <w:t>L'installation de l'altimètre est simple : attachez-le au cône de nez de la fusée.</w:t>
      </w:r>
    </w:p>
    <w:p w:rsidR="004130DA" w:rsidRDefault="004130DA" w:rsidP="004130DA">
      <w:pPr>
        <w:pStyle w:val="NormalWeb"/>
      </w:pPr>
      <w:r>
        <w:rPr>
          <w:rStyle w:val="lev"/>
        </w:rPr>
        <w:t>Points importants :</w:t>
      </w:r>
    </w:p>
    <w:p w:rsidR="004130DA" w:rsidRPr="00396AC2" w:rsidRDefault="004130DA" w:rsidP="004130DA">
      <w:pPr>
        <w:numPr>
          <w:ilvl w:val="0"/>
          <w:numId w:val="10"/>
        </w:numPr>
        <w:spacing w:before="100" w:beforeAutospacing="1" w:after="100" w:afterAutospacing="1"/>
      </w:pPr>
      <w:r w:rsidRPr="00396AC2">
        <w:t>Assurez-vous de percer un ou plusieurs trous d'aération pour permettre les échanges de pression.</w:t>
      </w:r>
    </w:p>
    <w:p w:rsidR="004130DA" w:rsidRPr="00396AC2" w:rsidRDefault="004130DA" w:rsidP="004130DA">
      <w:pPr>
        <w:numPr>
          <w:ilvl w:val="0"/>
          <w:numId w:val="10"/>
        </w:numPr>
        <w:spacing w:before="100" w:beforeAutospacing="1" w:after="100" w:afterAutospacing="1"/>
      </w:pPr>
      <w:r w:rsidRPr="00396AC2">
        <w:t>Protégez l'électronique contre les fumées d'éjection, qui sont très corrosives et peuvent rapidement endommager la carte de l'altimètre.</w:t>
      </w:r>
    </w:p>
    <w:p w:rsidR="004130DA" w:rsidRPr="00396AC2" w:rsidRDefault="004130DA" w:rsidP="004130DA">
      <w:pPr>
        <w:numPr>
          <w:ilvl w:val="0"/>
          <w:numId w:val="10"/>
        </w:numPr>
        <w:spacing w:before="100" w:beforeAutospacing="1" w:after="100" w:afterAutospacing="1"/>
      </w:pPr>
      <w:r w:rsidRPr="00396AC2">
        <w:t>N'oubliez pas que le capteur de pression doit mesurer les changements de pression pour calculer l'altitude. Ainsi, un trou dans la baie de charge utile est indispensable.</w:t>
      </w:r>
    </w:p>
    <w:p w:rsidR="00330639" w:rsidRPr="004130DA" w:rsidRDefault="00330639" w:rsidP="00953653"/>
    <w:p w:rsidR="00B6065D" w:rsidRPr="00ED6C3D" w:rsidRDefault="00B6065D" w:rsidP="00ED6C3D">
      <w:pPr>
        <w:pStyle w:val="Titre1"/>
        <w:rPr>
          <w:rFonts w:ascii="Times New Roman" w:hAnsi="Times New Roman" w:cs="Times New Roman"/>
          <w:sz w:val="24"/>
          <w:szCs w:val="24"/>
        </w:rPr>
      </w:pPr>
      <w:bookmarkStart w:id="8" w:name="_Toc187046888"/>
      <w:r w:rsidRPr="00ED6C3D">
        <w:rPr>
          <w:rStyle w:val="lev"/>
          <w:rFonts w:ascii="Times New Roman" w:hAnsi="Times New Roman" w:cs="Times New Roman"/>
          <w:b/>
          <w:bCs/>
          <w:sz w:val="24"/>
          <w:szCs w:val="24"/>
        </w:rPr>
        <w:t>Utilisation de l'altimètre</w:t>
      </w:r>
      <w:bookmarkEnd w:id="8"/>
    </w:p>
    <w:p w:rsidR="00B6065D" w:rsidRPr="00396AC2" w:rsidRDefault="00B6065D" w:rsidP="00B6065D">
      <w:pPr>
        <w:pStyle w:val="NormalWeb"/>
        <w:rPr>
          <w:lang w:val="fr-FR"/>
        </w:rPr>
      </w:pPr>
      <w:r w:rsidRPr="00396AC2">
        <w:rPr>
          <w:lang w:val="fr-FR"/>
        </w:rPr>
        <w:t>Une fois l'altimètre installé dans votre fusée :</w:t>
      </w:r>
    </w:p>
    <w:p w:rsidR="00B6065D" w:rsidRPr="00396AC2" w:rsidRDefault="00B6065D" w:rsidP="00B6065D">
      <w:pPr>
        <w:numPr>
          <w:ilvl w:val="0"/>
          <w:numId w:val="11"/>
        </w:numPr>
        <w:spacing w:before="100" w:beforeAutospacing="1" w:after="100" w:afterAutospacing="1"/>
      </w:pPr>
      <w:r w:rsidRPr="00396AC2">
        <w:rPr>
          <w:rStyle w:val="lev"/>
        </w:rPr>
        <w:t>Allumez-le.</w:t>
      </w:r>
      <w:r w:rsidRPr="00396AC2">
        <w:br/>
        <w:t>L'altimètre attendra la détection du décollage. Par défaut, le décollage est défini comme une altitude de référence + 20 mètres (ce paramètre peut être modifié).</w:t>
      </w:r>
    </w:p>
    <w:p w:rsidR="00B6065D" w:rsidRPr="00396AC2" w:rsidRDefault="00B6065D" w:rsidP="00B6065D">
      <w:pPr>
        <w:numPr>
          <w:ilvl w:val="0"/>
          <w:numId w:val="11"/>
        </w:numPr>
        <w:spacing w:before="100" w:beforeAutospacing="1" w:after="100" w:afterAutospacing="1"/>
      </w:pPr>
      <w:r w:rsidRPr="00396AC2">
        <w:rPr>
          <w:rStyle w:val="lev"/>
        </w:rPr>
        <w:t>Assurez-vous que l'altimètre est entièrement chargé</w:t>
      </w:r>
      <w:r w:rsidRPr="00396AC2">
        <w:t xml:space="preserve"> afin qu'il puisse enregistrer tout le vol.</w:t>
      </w:r>
    </w:p>
    <w:p w:rsidR="0023221E" w:rsidRPr="00B6065D" w:rsidRDefault="0023221E" w:rsidP="00F43958"/>
    <w:p w:rsidR="00B6065D" w:rsidRPr="00ED6C3D" w:rsidRDefault="00B6065D" w:rsidP="00ED6C3D">
      <w:pPr>
        <w:pStyle w:val="Titre1"/>
        <w:rPr>
          <w:rFonts w:ascii="Times New Roman" w:hAnsi="Times New Roman" w:cs="Times New Roman"/>
          <w:sz w:val="24"/>
          <w:szCs w:val="24"/>
        </w:rPr>
      </w:pPr>
      <w:bookmarkStart w:id="9" w:name="_Toc187046889"/>
      <w:r w:rsidRPr="00ED6C3D">
        <w:rPr>
          <w:rStyle w:val="lev"/>
          <w:rFonts w:ascii="Times New Roman" w:hAnsi="Times New Roman" w:cs="Times New Roman"/>
          <w:b/>
          <w:bCs/>
          <w:sz w:val="24"/>
          <w:szCs w:val="24"/>
        </w:rPr>
        <w:t>Lecture des données de l'altimètre sans appareil Android</w:t>
      </w:r>
      <w:bookmarkEnd w:id="9"/>
    </w:p>
    <w:p w:rsidR="00B6065D" w:rsidRPr="00396AC2" w:rsidRDefault="00B6065D" w:rsidP="00B6065D">
      <w:pPr>
        <w:pStyle w:val="NormalWeb"/>
        <w:rPr>
          <w:lang w:val="fr-FR"/>
        </w:rPr>
      </w:pPr>
      <w:r w:rsidRPr="00396AC2">
        <w:rPr>
          <w:lang w:val="fr-FR"/>
        </w:rPr>
        <w:t>Vous pouvez lire vos données directement sur l'écran de l'altimètre.</w:t>
      </w:r>
      <w:r w:rsidRPr="00396AC2">
        <w:rPr>
          <w:lang w:val="fr-FR"/>
        </w:rPr>
        <w:br/>
        <w:t>L'altimètre est conçu pour fonctionner sans appareil Android, offrant des fonctionnalités limitées mais permettant de consulter rapidement les données de vol sur le terrain.</w:t>
      </w:r>
    </w:p>
    <w:p w:rsidR="00CE615E" w:rsidRPr="00B6065D" w:rsidRDefault="00CE615E" w:rsidP="00F43958"/>
    <w:p w:rsidR="00B6065D" w:rsidRPr="00B6065D" w:rsidRDefault="00B6065D" w:rsidP="00B6065D">
      <w:pPr>
        <w:rPr>
          <w:b/>
          <w:bCs/>
          <w:lang w:eastAsia="en-GB"/>
        </w:rPr>
      </w:pPr>
      <w:r w:rsidRPr="00B6065D">
        <w:rPr>
          <w:b/>
          <w:lang w:eastAsia="en-GB"/>
        </w:rPr>
        <w:t>Récupération des données de vol</w:t>
      </w:r>
    </w:p>
    <w:p w:rsidR="00B6065D" w:rsidRDefault="00B6065D" w:rsidP="00B6065D">
      <w:pPr>
        <w:numPr>
          <w:ilvl w:val="0"/>
          <w:numId w:val="12"/>
        </w:numPr>
        <w:spacing w:before="100" w:beforeAutospacing="1" w:after="100" w:afterAutospacing="1"/>
      </w:pPr>
      <w:r w:rsidRPr="00396AC2">
        <w:lastRenderedPageBreak/>
        <w:t xml:space="preserve">Appuyez sur le </w:t>
      </w:r>
      <w:r w:rsidRPr="00396AC2">
        <w:rPr>
          <w:rStyle w:val="lev"/>
        </w:rPr>
        <w:t>bouton 2</w:t>
      </w:r>
      <w:r w:rsidRPr="00396AC2">
        <w:t xml:space="preserve"> pendant plus de </w:t>
      </w:r>
      <w:r w:rsidRPr="00396AC2">
        <w:rPr>
          <w:rStyle w:val="lev"/>
        </w:rPr>
        <w:t>2 secondes</w:t>
      </w:r>
      <w:r w:rsidRPr="00396AC2">
        <w:t xml:space="preserve"> pour afficher le premier vol enregistré. </w:t>
      </w:r>
      <w:r>
        <w:t>Par défaut, la courbe d'altitude est affichée.</w:t>
      </w:r>
    </w:p>
    <w:p w:rsidR="00B6065D" w:rsidRPr="00396AC2" w:rsidRDefault="00B6065D" w:rsidP="00B6065D">
      <w:pPr>
        <w:numPr>
          <w:ilvl w:val="0"/>
          <w:numId w:val="12"/>
        </w:numPr>
        <w:spacing w:before="100" w:beforeAutospacing="1" w:after="100" w:afterAutospacing="1"/>
      </w:pPr>
      <w:r w:rsidRPr="00396AC2">
        <w:t xml:space="preserve">Pour naviguer entre les courbes des vols, appuyez brièvement sur le </w:t>
      </w:r>
      <w:r w:rsidRPr="00396AC2">
        <w:rPr>
          <w:rStyle w:val="lev"/>
        </w:rPr>
        <w:t>bouton 2</w:t>
      </w:r>
      <w:r w:rsidRPr="00396AC2">
        <w:t>.</w:t>
      </w:r>
    </w:p>
    <w:p w:rsidR="00DE190A" w:rsidRPr="00B6065D" w:rsidRDefault="00DE190A" w:rsidP="00F43958"/>
    <w:p w:rsidR="00CE615E" w:rsidRDefault="00CE615E" w:rsidP="00F43958">
      <w:pPr>
        <w:rPr>
          <w:lang w:val="en-GB"/>
        </w:rPr>
      </w:pPr>
      <w:r>
        <w:rPr>
          <w:lang w:val="en-GB"/>
        </w:rPr>
        <w:t>The following data are available:</w:t>
      </w:r>
    </w:p>
    <w:tbl>
      <w:tblPr>
        <w:tblW w:w="0" w:type="auto"/>
        <w:tblLook w:val="04A0"/>
      </w:tblPr>
      <w:tblGrid>
        <w:gridCol w:w="4643"/>
        <w:gridCol w:w="4643"/>
      </w:tblGrid>
      <w:tr w:rsidR="00BC7A6F" w:rsidRPr="000E3331" w:rsidTr="000E3331">
        <w:tc>
          <w:tcPr>
            <w:tcW w:w="4643" w:type="dxa"/>
          </w:tcPr>
          <w:p w:rsidR="00BC7A6F" w:rsidRDefault="00C61D55" w:rsidP="00F43958">
            <w:r>
              <w:object w:dxaOrig="15360" w:dyaOrig="7305">
                <v:shape id="_x0000_i1026" type="#_x0000_t75" style="width:180pt;height:85.5pt" o:ole="">
                  <v:imagedata r:id="rId26" o:title=""/>
                </v:shape>
                <o:OLEObject Type="Embed" ProgID="PBrush" ShapeID="_x0000_i1026" DrawAspect="Content" ObjectID="_1797661882" r:id="rId27"/>
              </w:object>
            </w:r>
          </w:p>
          <w:p w:rsidR="00BC7A6F" w:rsidRPr="000E3331" w:rsidRDefault="00BC7A6F" w:rsidP="000E3331">
            <w:pPr>
              <w:ind w:left="720"/>
              <w:rPr>
                <w:lang w:val="en-GB"/>
              </w:rPr>
            </w:pPr>
            <w:r w:rsidRPr="000E3331">
              <w:rPr>
                <w:lang w:val="en-GB"/>
              </w:rPr>
              <w:t>Altitude</w:t>
            </w:r>
          </w:p>
        </w:tc>
        <w:tc>
          <w:tcPr>
            <w:tcW w:w="4643" w:type="dxa"/>
          </w:tcPr>
          <w:p w:rsidR="00BC7A6F" w:rsidRDefault="00C61D55" w:rsidP="00F43958">
            <w:r>
              <w:object w:dxaOrig="15360" w:dyaOrig="7665">
                <v:shape id="_x0000_i1027" type="#_x0000_t75" style="width:174.75pt;height:87pt" o:ole="">
                  <v:imagedata r:id="rId28" o:title=""/>
                </v:shape>
                <o:OLEObject Type="Embed" ProgID="PBrush" ShapeID="_x0000_i1027" DrawAspect="Content" ObjectID="_1797661883" r:id="rId29"/>
              </w:object>
            </w:r>
          </w:p>
          <w:p w:rsidR="00BC7A6F" w:rsidRPr="000E3331" w:rsidRDefault="00B6065D" w:rsidP="000E3331">
            <w:pPr>
              <w:ind w:left="720"/>
              <w:rPr>
                <w:lang w:val="en-GB"/>
              </w:rPr>
            </w:pPr>
            <w:r>
              <w:t>Pression</w:t>
            </w:r>
          </w:p>
        </w:tc>
      </w:tr>
      <w:tr w:rsidR="00BC7A6F" w:rsidRPr="000E3331" w:rsidTr="000E3331">
        <w:tc>
          <w:tcPr>
            <w:tcW w:w="4643" w:type="dxa"/>
          </w:tcPr>
          <w:p w:rsidR="00BC7A6F" w:rsidRDefault="00B03ADC" w:rsidP="00F43958">
            <w:r>
              <w:object w:dxaOrig="15360" w:dyaOrig="6930">
                <v:shape id="_x0000_i1028" type="#_x0000_t75" style="width:177.75pt;height:80.25pt" o:ole="">
                  <v:imagedata r:id="rId30" o:title=""/>
                </v:shape>
                <o:OLEObject Type="Embed" ProgID="PBrush" ShapeID="_x0000_i1028" DrawAspect="Content" ObjectID="_1797661884" r:id="rId31"/>
              </w:object>
            </w:r>
          </w:p>
          <w:p w:rsidR="00BC7A6F" w:rsidRPr="000E3331" w:rsidRDefault="006A099F" w:rsidP="006A099F">
            <w:pPr>
              <w:rPr>
                <w:lang w:val="en-GB"/>
              </w:rPr>
            </w:pPr>
            <w:r>
              <w:rPr>
                <w:lang w:val="en-GB"/>
              </w:rPr>
              <w:t xml:space="preserve">        </w:t>
            </w:r>
            <w:r w:rsidR="00B6065D" w:rsidRPr="00B6065D">
              <w:rPr>
                <w:lang w:val="en-GB"/>
              </w:rPr>
              <w:t>Accélération sur 3 axes</w:t>
            </w:r>
          </w:p>
          <w:p w:rsidR="00BC7A6F" w:rsidRDefault="00B03ADC" w:rsidP="00F43958">
            <w:r>
              <w:object w:dxaOrig="15360" w:dyaOrig="7620">
                <v:shape id="_x0000_i1029" type="#_x0000_t75" style="width:173.25pt;height:86.25pt" o:ole="">
                  <v:imagedata r:id="rId32" o:title=""/>
                </v:shape>
                <o:OLEObject Type="Embed" ProgID="PBrush" ShapeID="_x0000_i1029" DrawAspect="Content" ObjectID="_1797661885" r:id="rId33"/>
              </w:object>
            </w:r>
          </w:p>
          <w:p w:rsidR="00C61D55" w:rsidRPr="000E3331" w:rsidRDefault="00C61D55" w:rsidP="00F43958">
            <w:pPr>
              <w:rPr>
                <w:lang w:val="en-GB"/>
              </w:rPr>
            </w:pPr>
            <w:r>
              <w:t xml:space="preserve">           </w:t>
            </w:r>
            <w:r w:rsidR="00B6065D" w:rsidRPr="00B6065D">
              <w:t>Humidité</w:t>
            </w:r>
          </w:p>
        </w:tc>
        <w:tc>
          <w:tcPr>
            <w:tcW w:w="4643" w:type="dxa"/>
          </w:tcPr>
          <w:p w:rsidR="00BC7A6F" w:rsidRDefault="00B03ADC" w:rsidP="00F43958">
            <w:r>
              <w:object w:dxaOrig="15360" w:dyaOrig="7875">
                <v:shape id="_x0000_i1030" type="#_x0000_t75" style="width:166.5pt;height:84.75pt" o:ole="">
                  <v:imagedata r:id="rId34" o:title=""/>
                </v:shape>
                <o:OLEObject Type="Embed" ProgID="PBrush" ShapeID="_x0000_i1030" DrawAspect="Content" ObjectID="_1797661886" r:id="rId35"/>
              </w:object>
            </w:r>
          </w:p>
          <w:p w:rsidR="00BC7A6F" w:rsidRPr="000E3331" w:rsidRDefault="00BC7A6F" w:rsidP="000E3331">
            <w:pPr>
              <w:ind w:left="720"/>
              <w:rPr>
                <w:lang w:val="en-GB"/>
              </w:rPr>
            </w:pPr>
            <w:r w:rsidRPr="000E3331">
              <w:rPr>
                <w:lang w:val="en-GB"/>
              </w:rPr>
              <w:t>Temp</w:t>
            </w:r>
            <w:r w:rsidR="00B6065D">
              <w:rPr>
                <w:lang w:val="en-GB"/>
              </w:rPr>
              <w:t>é</w:t>
            </w:r>
            <w:r w:rsidRPr="000E3331">
              <w:rPr>
                <w:lang w:val="en-GB"/>
              </w:rPr>
              <w:t>rature</w:t>
            </w:r>
          </w:p>
          <w:p w:rsidR="00BC7A6F" w:rsidRDefault="00BC7A6F" w:rsidP="00F43958"/>
          <w:p w:rsidR="00BC7A6F" w:rsidRPr="000E3331" w:rsidRDefault="00BC7A6F" w:rsidP="00F43958">
            <w:pPr>
              <w:rPr>
                <w:lang w:val="en-GB"/>
              </w:rPr>
            </w:pPr>
          </w:p>
        </w:tc>
      </w:tr>
      <w:tr w:rsidR="00C61D55" w:rsidRPr="000E3331" w:rsidTr="000E3331">
        <w:tc>
          <w:tcPr>
            <w:tcW w:w="4643" w:type="dxa"/>
          </w:tcPr>
          <w:p w:rsidR="00C61D55" w:rsidRDefault="00C61D55" w:rsidP="00F43958"/>
        </w:tc>
        <w:tc>
          <w:tcPr>
            <w:tcW w:w="4643" w:type="dxa"/>
          </w:tcPr>
          <w:p w:rsidR="00C61D55" w:rsidRDefault="00C61D55" w:rsidP="00F43958"/>
        </w:tc>
      </w:tr>
    </w:tbl>
    <w:p w:rsidR="00B6065D" w:rsidRPr="00396AC2" w:rsidRDefault="00B6065D" w:rsidP="00B6065D">
      <w:pPr>
        <w:pStyle w:val="NormalWeb"/>
        <w:rPr>
          <w:lang w:val="fr-FR"/>
        </w:rPr>
      </w:pPr>
      <w:r w:rsidRPr="00396AC2">
        <w:rPr>
          <w:rStyle w:val="lev"/>
          <w:lang w:val="fr-FR"/>
        </w:rPr>
        <w:t>Pour quitter le mode vol,</w:t>
      </w:r>
      <w:r w:rsidRPr="00396AC2">
        <w:rPr>
          <w:lang w:val="fr-FR"/>
        </w:rPr>
        <w:t xml:space="preserve"> maintenez le </w:t>
      </w:r>
      <w:r w:rsidRPr="00396AC2">
        <w:rPr>
          <w:rStyle w:val="lev"/>
          <w:lang w:val="fr-FR"/>
        </w:rPr>
        <w:t>bouton 2</w:t>
      </w:r>
      <w:r w:rsidRPr="00396AC2">
        <w:rPr>
          <w:lang w:val="fr-FR"/>
        </w:rPr>
        <w:t xml:space="preserve"> enfoncé pendant 2 secondes.</w:t>
      </w:r>
    </w:p>
    <w:p w:rsidR="00334211" w:rsidRPr="00B6065D" w:rsidRDefault="00334211" w:rsidP="00F43958">
      <w:pPr>
        <w:rPr>
          <w:b/>
        </w:rPr>
      </w:pPr>
    </w:p>
    <w:p w:rsidR="00A0027B" w:rsidRPr="00A0027B" w:rsidRDefault="00A0027B" w:rsidP="00A0027B">
      <w:r w:rsidRPr="00A0027B">
        <w:rPr>
          <w:rStyle w:val="lev"/>
          <w:bCs w:val="0"/>
          <w:lang w:val="en-GB"/>
        </w:rPr>
        <w:t>Effacement des données de vol</w:t>
      </w:r>
    </w:p>
    <w:p w:rsidR="00A0027B" w:rsidRPr="00396AC2" w:rsidRDefault="00A0027B" w:rsidP="00A0027B">
      <w:pPr>
        <w:pStyle w:val="NormalWeb"/>
        <w:rPr>
          <w:lang w:val="fr-FR"/>
        </w:rPr>
      </w:pPr>
      <w:r w:rsidRPr="00396AC2">
        <w:rPr>
          <w:lang w:val="fr-FR"/>
        </w:rPr>
        <w:t>Pour éviter de remplir la mémoire de l'altimètre, effacez régulièrement vos vols, surtout s'ils sont longs.</w:t>
      </w:r>
    </w:p>
    <w:p w:rsidR="00A0027B" w:rsidRPr="00396AC2" w:rsidRDefault="00A0027B" w:rsidP="00A0027B">
      <w:pPr>
        <w:numPr>
          <w:ilvl w:val="0"/>
          <w:numId w:val="13"/>
        </w:numPr>
        <w:spacing w:before="100" w:beforeAutospacing="1" w:after="100" w:afterAutospacing="1"/>
      </w:pPr>
      <w:r w:rsidRPr="00396AC2">
        <w:t xml:space="preserve">Pour effacer tous les vols, maintenez le </w:t>
      </w:r>
      <w:r w:rsidRPr="00396AC2">
        <w:rPr>
          <w:rStyle w:val="lev"/>
        </w:rPr>
        <w:t>bouton 2</w:t>
      </w:r>
      <w:r w:rsidRPr="00396AC2">
        <w:t xml:space="preserve"> enfoncé pendant plus de </w:t>
      </w:r>
      <w:r w:rsidRPr="00396AC2">
        <w:rPr>
          <w:rStyle w:val="lev"/>
        </w:rPr>
        <w:t>10 secondes</w:t>
      </w:r>
      <w:r w:rsidRPr="00396AC2">
        <w:t>.</w:t>
      </w:r>
    </w:p>
    <w:p w:rsidR="00FE73B7" w:rsidRDefault="00FE73B7" w:rsidP="00F43958">
      <w:pPr>
        <w:rPr>
          <w:lang w:val="en-GB"/>
        </w:rPr>
      </w:pPr>
    </w:p>
    <w:p w:rsidR="00FE73B7" w:rsidRPr="006A099F" w:rsidRDefault="006D5B37" w:rsidP="006A099F">
      <w:pPr>
        <w:pStyle w:val="Titre1"/>
        <w:rPr>
          <w:rFonts w:ascii="Times New Roman" w:hAnsi="Times New Roman" w:cs="Times New Roman"/>
          <w:sz w:val="24"/>
          <w:szCs w:val="24"/>
        </w:rPr>
      </w:pPr>
      <w:bookmarkStart w:id="10" w:name="_Toc187046890"/>
      <w:r w:rsidRPr="006A099F">
        <w:rPr>
          <w:rStyle w:val="lev"/>
          <w:rFonts w:ascii="Times New Roman" w:hAnsi="Times New Roman" w:cs="Times New Roman"/>
          <w:b/>
          <w:bCs/>
          <w:sz w:val="24"/>
          <w:szCs w:val="24"/>
        </w:rPr>
        <w:t>Lecture des données de l'altimètre avec un appareil Android</w:t>
      </w:r>
      <w:bookmarkEnd w:id="10"/>
    </w:p>
    <w:p w:rsidR="006732DA" w:rsidRPr="00396AC2" w:rsidRDefault="006732DA" w:rsidP="006732DA">
      <w:pPr>
        <w:pStyle w:val="NormalWeb"/>
        <w:rPr>
          <w:lang w:val="fr-FR"/>
        </w:rPr>
      </w:pPr>
      <w:r w:rsidRPr="00396AC2">
        <w:rPr>
          <w:lang w:val="fr-FR"/>
        </w:rPr>
        <w:t>Si vous possédez un appareil Android (téléphone ou tablette), vous pouvez bénéficier d'un écran plus grand pour consulter vos données de vol. Cela vous permet également de les exporter et de les partager avec vos amis.</w:t>
      </w:r>
    </w:p>
    <w:p w:rsidR="006732DA" w:rsidRPr="00396AC2" w:rsidRDefault="006732DA" w:rsidP="006732DA">
      <w:pPr>
        <w:numPr>
          <w:ilvl w:val="0"/>
          <w:numId w:val="14"/>
        </w:numPr>
        <w:spacing w:before="100" w:beforeAutospacing="1" w:after="100" w:afterAutospacing="1"/>
      </w:pPr>
      <w:r w:rsidRPr="00396AC2">
        <w:t>Téléchargez l'application depuis le Play Store ou GitHub :</w:t>
      </w:r>
      <w:r w:rsidRPr="00396AC2">
        <w:br/>
      </w:r>
      <w:hyperlink r:id="rId36" w:tgtFrame="_new" w:history="1">
        <w:r w:rsidRPr="00396AC2">
          <w:rPr>
            <w:rStyle w:val="Lienhypertexte"/>
          </w:rPr>
          <w:t>https://github.com/bdureau/BearConsole2</w:t>
        </w:r>
      </w:hyperlink>
    </w:p>
    <w:p w:rsidR="006732DA" w:rsidRPr="00396AC2" w:rsidRDefault="006732DA" w:rsidP="006732DA">
      <w:pPr>
        <w:numPr>
          <w:ilvl w:val="0"/>
          <w:numId w:val="14"/>
        </w:numPr>
        <w:spacing w:before="100" w:beforeAutospacing="1" w:after="100" w:afterAutospacing="1"/>
      </w:pPr>
      <w:r w:rsidRPr="00396AC2">
        <w:lastRenderedPageBreak/>
        <w:t>Connectez l'altimètre à votre appareil Android à l'aide d'un câble USB-C.</w:t>
      </w:r>
    </w:p>
    <w:p w:rsidR="006732DA" w:rsidRPr="00396AC2" w:rsidRDefault="006732DA" w:rsidP="006732DA">
      <w:pPr>
        <w:numPr>
          <w:ilvl w:val="0"/>
          <w:numId w:val="14"/>
        </w:numPr>
        <w:spacing w:before="100" w:beforeAutospacing="1" w:after="100" w:afterAutospacing="1"/>
      </w:pPr>
      <w:r w:rsidRPr="00396AC2">
        <w:t>Configurez l'application pour utiliser l'USB plutôt que le Bluetooth.</w:t>
      </w:r>
    </w:p>
    <w:p w:rsidR="00783A45" w:rsidRPr="006732DA" w:rsidRDefault="00783A45" w:rsidP="00F43958"/>
    <w:p w:rsidR="00F3106B" w:rsidRDefault="00486E50" w:rsidP="00F43958">
      <w:pPr>
        <w:rPr>
          <w:lang w:val="en-GB"/>
        </w:rPr>
      </w:pPr>
      <w:r>
        <w:rPr>
          <w:noProof/>
          <w:lang w:val="en-GB" w:eastAsia="en-GB"/>
        </w:rPr>
        <w:drawing>
          <wp:inline distT="0" distB="0" distL="0" distR="0">
            <wp:extent cx="838200" cy="771525"/>
            <wp:effectExtent l="1905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srcRect/>
                    <a:stretch>
                      <a:fillRect/>
                    </a:stretch>
                  </pic:blipFill>
                  <pic:spPr bwMode="auto">
                    <a:xfrm>
                      <a:off x="0" y="0"/>
                      <a:ext cx="838200" cy="771525"/>
                    </a:xfrm>
                    <a:prstGeom prst="rect">
                      <a:avLst/>
                    </a:prstGeom>
                    <a:noFill/>
                    <a:ln w="9525">
                      <a:noFill/>
                      <a:miter lim="800000"/>
                      <a:headEnd/>
                      <a:tailEnd/>
                    </a:ln>
                  </pic:spPr>
                </pic:pic>
              </a:graphicData>
            </a:graphic>
          </wp:inline>
        </w:drawing>
      </w:r>
    </w:p>
    <w:p w:rsidR="008A4AAC" w:rsidRDefault="008A4AAC" w:rsidP="00F43958">
      <w:pPr>
        <w:rPr>
          <w:lang w:val="en-GB"/>
        </w:rPr>
      </w:pPr>
    </w:p>
    <w:p w:rsidR="006732DA" w:rsidRPr="006A099F" w:rsidRDefault="006732DA" w:rsidP="006A099F">
      <w:pPr>
        <w:pStyle w:val="Titre1"/>
        <w:rPr>
          <w:rStyle w:val="lev"/>
          <w:rFonts w:ascii="Times New Roman" w:hAnsi="Times New Roman" w:cs="Times New Roman"/>
          <w:sz w:val="24"/>
          <w:szCs w:val="24"/>
        </w:rPr>
      </w:pPr>
      <w:bookmarkStart w:id="11" w:name="_Toc187046891"/>
      <w:r w:rsidRPr="006A099F">
        <w:rPr>
          <w:rStyle w:val="lev"/>
          <w:rFonts w:ascii="Times New Roman" w:hAnsi="Times New Roman" w:cs="Times New Roman"/>
          <w:b/>
          <w:bCs/>
          <w:sz w:val="24"/>
          <w:szCs w:val="24"/>
        </w:rPr>
        <w:t>Utilisation d'un câble USB</w:t>
      </w:r>
      <w:bookmarkEnd w:id="11"/>
      <w:r w:rsidRPr="006A099F">
        <w:rPr>
          <w:rStyle w:val="lev"/>
          <w:rFonts w:ascii="Times New Roman" w:hAnsi="Times New Roman" w:cs="Times New Roman"/>
          <w:sz w:val="24"/>
          <w:szCs w:val="24"/>
        </w:rPr>
        <w:t xml:space="preserve"> </w:t>
      </w:r>
    </w:p>
    <w:p w:rsidR="006732DA" w:rsidRPr="00396AC2" w:rsidRDefault="006732DA" w:rsidP="006732DA">
      <w:pPr>
        <w:numPr>
          <w:ilvl w:val="0"/>
          <w:numId w:val="15"/>
        </w:numPr>
        <w:spacing w:before="100" w:beforeAutospacing="1" w:after="100" w:afterAutospacing="1"/>
      </w:pPr>
      <w:r w:rsidRPr="00396AC2">
        <w:t>Connectez votre altimètre à l'appareil Android à l'aide d'un câble USB-C.</w:t>
      </w:r>
    </w:p>
    <w:p w:rsidR="006732DA" w:rsidRPr="00396AC2" w:rsidRDefault="006732DA" w:rsidP="006732DA">
      <w:pPr>
        <w:numPr>
          <w:ilvl w:val="0"/>
          <w:numId w:val="15"/>
        </w:numPr>
        <w:spacing w:before="100" w:beforeAutospacing="1" w:after="100" w:afterAutospacing="1"/>
      </w:pPr>
      <w:r w:rsidRPr="00396AC2">
        <w:t>Configurez l'application pour utiliser l'USB :</w:t>
      </w:r>
    </w:p>
    <w:p w:rsidR="006732DA" w:rsidRDefault="006732DA" w:rsidP="006732DA">
      <w:pPr>
        <w:numPr>
          <w:ilvl w:val="1"/>
          <w:numId w:val="15"/>
        </w:numPr>
        <w:spacing w:before="100" w:beforeAutospacing="1" w:after="100" w:afterAutospacing="1"/>
      </w:pPr>
      <w:r>
        <w:t xml:space="preserve">Cochez l'option </w:t>
      </w:r>
      <w:r>
        <w:rPr>
          <w:rStyle w:val="lev"/>
        </w:rPr>
        <w:t>"Full USB support"</w:t>
      </w:r>
      <w:r>
        <w:t>.</w:t>
      </w:r>
    </w:p>
    <w:p w:rsidR="006732DA" w:rsidRPr="00396AC2" w:rsidRDefault="006732DA" w:rsidP="006732DA">
      <w:pPr>
        <w:numPr>
          <w:ilvl w:val="1"/>
          <w:numId w:val="15"/>
        </w:numPr>
        <w:spacing w:before="100" w:beforeAutospacing="1" w:after="100" w:afterAutospacing="1"/>
      </w:pPr>
      <w:r w:rsidRPr="00396AC2">
        <w:t xml:space="preserve">Réglez le débit en bauds sur </w:t>
      </w:r>
      <w:r w:rsidRPr="00396AC2">
        <w:rPr>
          <w:rStyle w:val="lev"/>
        </w:rPr>
        <w:t>38400</w:t>
      </w:r>
      <w:r w:rsidRPr="00396AC2">
        <w:t>.</w:t>
      </w:r>
    </w:p>
    <w:p w:rsidR="00C61D55" w:rsidRDefault="00486E50" w:rsidP="00C61D55">
      <w:pPr>
        <w:rPr>
          <w:lang w:val="en-GB"/>
        </w:rPr>
      </w:pPr>
      <w:r>
        <w:rPr>
          <w:noProof/>
          <w:lang w:val="en-GB" w:eastAsia="en-GB"/>
        </w:rPr>
        <w:drawing>
          <wp:inline distT="0" distB="0" distL="0" distR="0">
            <wp:extent cx="2676525" cy="1400175"/>
            <wp:effectExtent l="1905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srcRect/>
                    <a:stretch>
                      <a:fillRect/>
                    </a:stretch>
                  </pic:blipFill>
                  <pic:spPr bwMode="auto">
                    <a:xfrm>
                      <a:off x="0" y="0"/>
                      <a:ext cx="2676525" cy="1400175"/>
                    </a:xfrm>
                    <a:prstGeom prst="rect">
                      <a:avLst/>
                    </a:prstGeom>
                    <a:noFill/>
                    <a:ln w="9525">
                      <a:noFill/>
                      <a:miter lim="800000"/>
                      <a:headEnd/>
                      <a:tailEnd/>
                    </a:ln>
                  </pic:spPr>
                </pic:pic>
              </a:graphicData>
            </a:graphic>
          </wp:inline>
        </w:drawing>
      </w:r>
      <w:r w:rsidR="00C61D55">
        <w:rPr>
          <w:lang w:val="en-GB"/>
        </w:rPr>
        <w:t xml:space="preserve">  </w:t>
      </w:r>
      <w:r>
        <w:rPr>
          <w:noProof/>
          <w:lang w:val="en-GB" w:eastAsia="en-GB"/>
        </w:rPr>
        <w:drawing>
          <wp:inline distT="0" distB="0" distL="0" distR="0">
            <wp:extent cx="2209800" cy="4533900"/>
            <wp:effectExtent l="1905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2209800" cy="4533900"/>
                    </a:xfrm>
                    <a:prstGeom prst="rect">
                      <a:avLst/>
                    </a:prstGeom>
                    <a:noFill/>
                    <a:ln w="9525">
                      <a:noFill/>
                      <a:miter lim="800000"/>
                      <a:headEnd/>
                      <a:tailEnd/>
                    </a:ln>
                  </pic:spPr>
                </pic:pic>
              </a:graphicData>
            </a:graphic>
          </wp:inline>
        </w:drawing>
      </w:r>
      <w:r w:rsidR="00C61D55">
        <w:rPr>
          <w:lang w:val="en-GB"/>
        </w:rPr>
        <w:t xml:space="preserve"> </w:t>
      </w:r>
    </w:p>
    <w:p w:rsidR="00C61D55" w:rsidRDefault="00C61D55" w:rsidP="00C61D55">
      <w:pPr>
        <w:rPr>
          <w:lang w:val="en-GB"/>
        </w:rPr>
      </w:pPr>
    </w:p>
    <w:p w:rsidR="006732DA" w:rsidRPr="00396AC2" w:rsidRDefault="006732DA" w:rsidP="006732DA">
      <w:pPr>
        <w:numPr>
          <w:ilvl w:val="2"/>
          <w:numId w:val="15"/>
        </w:numPr>
        <w:spacing w:before="100" w:beforeAutospacing="1" w:after="100" w:afterAutospacing="1"/>
      </w:pPr>
      <w:r w:rsidRPr="00396AC2">
        <w:t xml:space="preserve">Appuyez sur </w:t>
      </w:r>
      <w:r w:rsidRPr="00396AC2">
        <w:rPr>
          <w:rStyle w:val="lev"/>
        </w:rPr>
        <w:t>"Save"</w:t>
      </w:r>
      <w:r w:rsidRPr="00396AC2">
        <w:t xml:space="preserve"> pour enregistrer les paramètres.</w:t>
      </w:r>
    </w:p>
    <w:p w:rsidR="00C61D55" w:rsidRDefault="00486E50" w:rsidP="00C61D55">
      <w:pPr>
        <w:rPr>
          <w:lang w:val="en-GB"/>
        </w:rPr>
      </w:pPr>
      <w:r>
        <w:rPr>
          <w:noProof/>
          <w:lang w:val="en-GB" w:eastAsia="en-GB"/>
        </w:rPr>
        <w:drawing>
          <wp:inline distT="0" distB="0" distL="0" distR="0">
            <wp:extent cx="514350" cy="447675"/>
            <wp:effectExtent l="1905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srcRect/>
                    <a:stretch>
                      <a:fillRect/>
                    </a:stretch>
                  </pic:blipFill>
                  <pic:spPr bwMode="auto">
                    <a:xfrm>
                      <a:off x="0" y="0"/>
                      <a:ext cx="514350" cy="447675"/>
                    </a:xfrm>
                    <a:prstGeom prst="rect">
                      <a:avLst/>
                    </a:prstGeom>
                    <a:noFill/>
                    <a:ln w="9525">
                      <a:noFill/>
                      <a:miter lim="800000"/>
                      <a:headEnd/>
                      <a:tailEnd/>
                    </a:ln>
                  </pic:spPr>
                </pic:pic>
              </a:graphicData>
            </a:graphic>
          </wp:inline>
        </w:drawing>
      </w:r>
    </w:p>
    <w:p w:rsidR="00C61D55" w:rsidRDefault="00C61D55" w:rsidP="00C61D55">
      <w:pPr>
        <w:rPr>
          <w:lang w:val="en-GB"/>
        </w:rPr>
      </w:pPr>
    </w:p>
    <w:p w:rsidR="006732DA" w:rsidRPr="00ED6C3D" w:rsidRDefault="006732DA" w:rsidP="00ED6C3D">
      <w:pPr>
        <w:pStyle w:val="Titre1"/>
        <w:rPr>
          <w:rStyle w:val="lev"/>
          <w:rFonts w:ascii="Times New Roman" w:hAnsi="Times New Roman" w:cs="Times New Roman"/>
          <w:b/>
          <w:bCs/>
          <w:sz w:val="24"/>
          <w:szCs w:val="24"/>
        </w:rPr>
      </w:pPr>
      <w:bookmarkStart w:id="12" w:name="_Toc187046892"/>
      <w:r w:rsidRPr="00ED6C3D">
        <w:rPr>
          <w:rStyle w:val="lev"/>
          <w:rFonts w:ascii="Times New Roman" w:hAnsi="Times New Roman" w:cs="Times New Roman"/>
          <w:b/>
          <w:bCs/>
          <w:sz w:val="24"/>
          <w:szCs w:val="24"/>
        </w:rPr>
        <w:t>Connexion et récupération des données</w:t>
      </w:r>
      <w:bookmarkEnd w:id="12"/>
    </w:p>
    <w:p w:rsidR="006732DA" w:rsidRDefault="006732DA" w:rsidP="00F43958">
      <w:r w:rsidRPr="00396AC2">
        <w:t xml:space="preserve">Sur l'écran principal, appuyez sur le bouton </w:t>
      </w:r>
      <w:r w:rsidRPr="00396AC2">
        <w:rPr>
          <w:rStyle w:val="lev"/>
        </w:rPr>
        <w:t>"Connect</w:t>
      </w:r>
      <w:r w:rsidR="00BF2D93">
        <w:rPr>
          <w:rStyle w:val="lev"/>
        </w:rPr>
        <w:t>er</w:t>
      </w:r>
      <w:r w:rsidRPr="00396AC2">
        <w:rPr>
          <w:rStyle w:val="lev"/>
        </w:rPr>
        <w:t>"</w:t>
      </w:r>
      <w:r w:rsidRPr="00396AC2">
        <w:t>.</w:t>
      </w:r>
    </w:p>
    <w:p w:rsidR="00015D0B" w:rsidRPr="006732DA" w:rsidRDefault="005A0A85" w:rsidP="00F43958">
      <w:r w:rsidRPr="006732DA">
        <w:t xml:space="preserve"> </w:t>
      </w:r>
      <w:r w:rsidR="00486E50">
        <w:rPr>
          <w:noProof/>
          <w:lang w:val="en-GB" w:eastAsia="en-GB"/>
        </w:rPr>
        <w:drawing>
          <wp:inline distT="0" distB="0" distL="0" distR="0">
            <wp:extent cx="666750" cy="800100"/>
            <wp:effectExtent l="1905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666750" cy="800100"/>
                    </a:xfrm>
                    <a:prstGeom prst="rect">
                      <a:avLst/>
                    </a:prstGeom>
                    <a:noFill/>
                    <a:ln w="9525">
                      <a:noFill/>
                      <a:miter lim="800000"/>
                      <a:headEnd/>
                      <a:tailEnd/>
                    </a:ln>
                  </pic:spPr>
                </pic:pic>
              </a:graphicData>
            </a:graphic>
          </wp:inline>
        </w:drawing>
      </w:r>
    </w:p>
    <w:p w:rsidR="006732DA" w:rsidRPr="00396AC2" w:rsidRDefault="006732DA" w:rsidP="006732DA">
      <w:pPr>
        <w:spacing w:before="100" w:beforeAutospacing="1" w:after="100" w:afterAutospacing="1"/>
      </w:pPr>
      <w:r w:rsidRPr="00396AC2">
        <w:t xml:space="preserve">Une fois connecté, le bouton changera en </w:t>
      </w:r>
      <w:r w:rsidRPr="00396AC2">
        <w:rPr>
          <w:rStyle w:val="lev"/>
        </w:rPr>
        <w:t>"D</w:t>
      </w:r>
      <w:r w:rsidR="00BF2D93">
        <w:rPr>
          <w:rStyle w:val="lev"/>
        </w:rPr>
        <w:t>é</w:t>
      </w:r>
      <w:r w:rsidRPr="00396AC2">
        <w:rPr>
          <w:rStyle w:val="lev"/>
        </w:rPr>
        <w:t>connect</w:t>
      </w:r>
      <w:r w:rsidR="00BF2D93">
        <w:rPr>
          <w:rStyle w:val="lev"/>
        </w:rPr>
        <w:t>er</w:t>
      </w:r>
      <w:r w:rsidRPr="00396AC2">
        <w:rPr>
          <w:rStyle w:val="lev"/>
        </w:rPr>
        <w:t>"</w:t>
      </w:r>
      <w:r w:rsidRPr="00396AC2">
        <w:t>.</w:t>
      </w:r>
    </w:p>
    <w:p w:rsidR="00015D0B" w:rsidRDefault="00486E50" w:rsidP="00F43958">
      <w:pPr>
        <w:rPr>
          <w:lang w:val="en-GB"/>
        </w:rPr>
      </w:pPr>
      <w:r>
        <w:rPr>
          <w:noProof/>
          <w:lang w:val="en-GB" w:eastAsia="en-GB"/>
        </w:rPr>
        <w:drawing>
          <wp:inline distT="0" distB="0" distL="0" distR="0">
            <wp:extent cx="600075" cy="781050"/>
            <wp:effectExtent l="1905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600075" cy="781050"/>
                    </a:xfrm>
                    <a:prstGeom prst="rect">
                      <a:avLst/>
                    </a:prstGeom>
                    <a:noFill/>
                    <a:ln w="9525">
                      <a:noFill/>
                      <a:miter lim="800000"/>
                      <a:headEnd/>
                      <a:tailEnd/>
                    </a:ln>
                  </pic:spPr>
                </pic:pic>
              </a:graphicData>
            </a:graphic>
          </wp:inline>
        </w:drawing>
      </w:r>
    </w:p>
    <w:p w:rsidR="005A0A85" w:rsidRDefault="005A0A85" w:rsidP="00F43958">
      <w:pPr>
        <w:rPr>
          <w:lang w:val="en-GB"/>
        </w:rPr>
      </w:pPr>
      <w:r>
        <w:rPr>
          <w:lang w:val="en-GB"/>
        </w:rPr>
        <w:t xml:space="preserve">You can now </w:t>
      </w:r>
      <w:r w:rsidR="0086623C">
        <w:rPr>
          <w:lang w:val="en-GB"/>
        </w:rPr>
        <w:t xml:space="preserve">using the applications functionalities that are available for the </w:t>
      </w:r>
      <w:r w:rsidR="00C61D55">
        <w:rPr>
          <w:lang w:val="en-GB"/>
        </w:rPr>
        <w:t>Ultimate</w:t>
      </w:r>
      <w:r w:rsidR="0086623C">
        <w:rPr>
          <w:lang w:val="en-GB"/>
        </w:rPr>
        <w:t xml:space="preserve"> altimeter.</w:t>
      </w:r>
    </w:p>
    <w:p w:rsidR="0086623C" w:rsidRDefault="0086623C" w:rsidP="00F43958">
      <w:pPr>
        <w:rPr>
          <w:lang w:val="en-GB"/>
        </w:rPr>
      </w:pPr>
    </w:p>
    <w:p w:rsidR="006732DA" w:rsidRPr="006732DA" w:rsidRDefault="006732DA" w:rsidP="00F43958">
      <w:r>
        <w:rPr>
          <w:rStyle w:val="lev"/>
          <w:b w:val="0"/>
          <w:bCs w:val="0"/>
        </w:rPr>
        <w:t>Récupération des données de vol</w:t>
      </w:r>
      <w:r w:rsidRPr="006732DA">
        <w:t xml:space="preserve"> </w:t>
      </w:r>
    </w:p>
    <w:p w:rsidR="007918F4" w:rsidRPr="00396AC2" w:rsidRDefault="007918F4" w:rsidP="007918F4">
      <w:pPr>
        <w:spacing w:before="100" w:beforeAutospacing="1" w:after="100" w:afterAutospacing="1"/>
      </w:pPr>
      <w:r w:rsidRPr="00396AC2">
        <w:t xml:space="preserve">Appuyez sur le bouton </w:t>
      </w:r>
      <w:r w:rsidRPr="00396AC2">
        <w:rPr>
          <w:rStyle w:val="lev"/>
        </w:rPr>
        <w:t>"</w:t>
      </w:r>
      <w:r w:rsidR="0093647B">
        <w:rPr>
          <w:rStyle w:val="lev"/>
        </w:rPr>
        <w:t>Vols</w:t>
      </w:r>
      <w:r w:rsidRPr="00396AC2">
        <w:rPr>
          <w:rStyle w:val="lev"/>
        </w:rPr>
        <w:t>"</w:t>
      </w:r>
      <w:r w:rsidRPr="00396AC2">
        <w:t xml:space="preserve"> pour récupérer les vols.</w:t>
      </w:r>
    </w:p>
    <w:p w:rsidR="00614365" w:rsidRDefault="00486E50" w:rsidP="00F43958">
      <w:pPr>
        <w:rPr>
          <w:lang w:val="en-GB"/>
        </w:rPr>
      </w:pPr>
      <w:r>
        <w:rPr>
          <w:noProof/>
          <w:lang w:val="en-GB" w:eastAsia="en-GB"/>
        </w:rPr>
        <w:drawing>
          <wp:inline distT="0" distB="0" distL="0" distR="0">
            <wp:extent cx="581025" cy="790575"/>
            <wp:effectExtent l="1905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srcRect/>
                    <a:stretch>
                      <a:fillRect/>
                    </a:stretch>
                  </pic:blipFill>
                  <pic:spPr bwMode="auto">
                    <a:xfrm>
                      <a:off x="0" y="0"/>
                      <a:ext cx="581025" cy="790575"/>
                    </a:xfrm>
                    <a:prstGeom prst="rect">
                      <a:avLst/>
                    </a:prstGeom>
                    <a:noFill/>
                    <a:ln w="9525">
                      <a:noFill/>
                      <a:miter lim="800000"/>
                      <a:headEnd/>
                      <a:tailEnd/>
                    </a:ln>
                  </pic:spPr>
                </pic:pic>
              </a:graphicData>
            </a:graphic>
          </wp:inline>
        </w:drawing>
      </w:r>
    </w:p>
    <w:p w:rsidR="0086623C" w:rsidRDefault="0086623C" w:rsidP="00F43958">
      <w:pPr>
        <w:rPr>
          <w:lang w:val="en-GB"/>
        </w:rPr>
      </w:pPr>
    </w:p>
    <w:p w:rsidR="002C4D76" w:rsidRDefault="00486E50" w:rsidP="00F43958">
      <w:pPr>
        <w:rPr>
          <w:lang w:val="en-GB"/>
        </w:rPr>
      </w:pPr>
      <w:r>
        <w:rPr>
          <w:noProof/>
          <w:lang w:val="en-GB" w:eastAsia="en-GB"/>
        </w:rPr>
        <w:drawing>
          <wp:inline distT="0" distB="0" distL="0" distR="0">
            <wp:extent cx="1304925" cy="685800"/>
            <wp:effectExtent l="1905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srcRect/>
                    <a:stretch>
                      <a:fillRect/>
                    </a:stretch>
                  </pic:blipFill>
                  <pic:spPr bwMode="auto">
                    <a:xfrm>
                      <a:off x="0" y="0"/>
                      <a:ext cx="1304925" cy="685800"/>
                    </a:xfrm>
                    <a:prstGeom prst="rect">
                      <a:avLst/>
                    </a:prstGeom>
                    <a:noFill/>
                    <a:ln w="9525">
                      <a:noFill/>
                      <a:miter lim="800000"/>
                      <a:headEnd/>
                      <a:tailEnd/>
                    </a:ln>
                  </pic:spPr>
                </pic:pic>
              </a:graphicData>
            </a:graphic>
          </wp:inline>
        </w:drawing>
      </w:r>
    </w:p>
    <w:p w:rsidR="007918F4" w:rsidRPr="00396AC2" w:rsidRDefault="007918F4" w:rsidP="007918F4">
      <w:pPr>
        <w:spacing w:before="100" w:beforeAutospacing="1" w:after="100" w:afterAutospacing="1"/>
      </w:pPr>
      <w:r w:rsidRPr="00396AC2">
        <w:t xml:space="preserve">Sélectionnez le vol souhaité, </w:t>
      </w:r>
    </w:p>
    <w:p w:rsidR="002C4D76" w:rsidRDefault="00486E50" w:rsidP="00F43958">
      <w:pPr>
        <w:rPr>
          <w:lang w:val="en-GB"/>
        </w:rPr>
      </w:pPr>
      <w:r>
        <w:rPr>
          <w:noProof/>
          <w:lang w:val="en-GB" w:eastAsia="en-GB"/>
        </w:rPr>
        <w:lastRenderedPageBreak/>
        <w:drawing>
          <wp:inline distT="0" distB="0" distL="0" distR="0">
            <wp:extent cx="1609725" cy="3486150"/>
            <wp:effectExtent l="1905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1609725" cy="3486150"/>
                    </a:xfrm>
                    <a:prstGeom prst="rect">
                      <a:avLst/>
                    </a:prstGeom>
                    <a:noFill/>
                    <a:ln w="9525">
                      <a:noFill/>
                      <a:miter lim="800000"/>
                      <a:headEnd/>
                      <a:tailEnd/>
                    </a:ln>
                  </pic:spPr>
                </pic:pic>
              </a:graphicData>
            </a:graphic>
          </wp:inline>
        </w:drawing>
      </w:r>
    </w:p>
    <w:p w:rsidR="007918F4" w:rsidRPr="007918F4" w:rsidRDefault="007918F4" w:rsidP="00F43958">
      <w:r w:rsidRPr="00396AC2">
        <w:t>puis choisissez la courbe à afficher.</w:t>
      </w:r>
    </w:p>
    <w:p w:rsidR="0086623C" w:rsidRDefault="00486E50" w:rsidP="00F43958">
      <w:pPr>
        <w:rPr>
          <w:lang w:val="en-GB"/>
        </w:rPr>
      </w:pPr>
      <w:r>
        <w:rPr>
          <w:noProof/>
          <w:lang w:val="en-GB" w:eastAsia="en-GB"/>
        </w:rPr>
        <w:drawing>
          <wp:inline distT="0" distB="0" distL="0" distR="0">
            <wp:extent cx="1609725" cy="3486150"/>
            <wp:effectExtent l="1905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1609725" cy="3486150"/>
                    </a:xfrm>
                    <a:prstGeom prst="rect">
                      <a:avLst/>
                    </a:prstGeom>
                    <a:noFill/>
                    <a:ln w="9525">
                      <a:noFill/>
                      <a:miter lim="800000"/>
                      <a:headEnd/>
                      <a:tailEnd/>
                    </a:ln>
                  </pic:spPr>
                </pic:pic>
              </a:graphicData>
            </a:graphic>
          </wp:inline>
        </w:drawing>
      </w:r>
    </w:p>
    <w:p w:rsidR="00334211" w:rsidRDefault="00334211" w:rsidP="00F43958">
      <w:pPr>
        <w:rPr>
          <w:lang w:val="en-GB"/>
        </w:rPr>
      </w:pPr>
    </w:p>
    <w:p w:rsidR="007918F4" w:rsidRPr="00396AC2" w:rsidRDefault="007918F4" w:rsidP="007918F4">
      <w:pPr>
        <w:spacing w:before="100" w:beforeAutospacing="1" w:after="100" w:afterAutospacing="1"/>
      </w:pPr>
      <w:r w:rsidRPr="00396AC2">
        <w:t>Faites glisser l'écran de droite à gauche pour accéder aux données récapitulatives du vol.</w:t>
      </w:r>
    </w:p>
    <w:p w:rsidR="0086623C" w:rsidRPr="007918F4" w:rsidRDefault="00486E50" w:rsidP="00F43958">
      <w:r>
        <w:rPr>
          <w:noProof/>
          <w:lang w:val="en-GB" w:eastAsia="en-GB"/>
        </w:rPr>
        <w:lastRenderedPageBreak/>
        <w:drawing>
          <wp:inline distT="0" distB="0" distL="0" distR="0">
            <wp:extent cx="1571625" cy="3400425"/>
            <wp:effectExtent l="1905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srcRect/>
                    <a:stretch>
                      <a:fillRect/>
                    </a:stretch>
                  </pic:blipFill>
                  <pic:spPr bwMode="auto">
                    <a:xfrm>
                      <a:off x="0" y="0"/>
                      <a:ext cx="1571625" cy="3400425"/>
                    </a:xfrm>
                    <a:prstGeom prst="rect">
                      <a:avLst/>
                    </a:prstGeom>
                    <a:noFill/>
                    <a:ln w="9525">
                      <a:noFill/>
                      <a:miter lim="800000"/>
                      <a:headEnd/>
                      <a:tailEnd/>
                    </a:ln>
                  </pic:spPr>
                </pic:pic>
              </a:graphicData>
            </a:graphic>
          </wp:inline>
        </w:drawing>
      </w:r>
      <w:r w:rsidR="002C4D76" w:rsidRPr="007918F4">
        <w:t xml:space="preserve">  </w:t>
      </w:r>
      <w:r>
        <w:rPr>
          <w:noProof/>
          <w:lang w:val="en-GB" w:eastAsia="en-GB"/>
        </w:rPr>
        <w:drawing>
          <wp:inline distT="0" distB="0" distL="0" distR="0">
            <wp:extent cx="1571625" cy="3400425"/>
            <wp:effectExtent l="1905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a:stretch>
                      <a:fillRect/>
                    </a:stretch>
                  </pic:blipFill>
                  <pic:spPr bwMode="auto">
                    <a:xfrm>
                      <a:off x="0" y="0"/>
                      <a:ext cx="1571625" cy="3400425"/>
                    </a:xfrm>
                    <a:prstGeom prst="rect">
                      <a:avLst/>
                    </a:prstGeom>
                    <a:noFill/>
                    <a:ln w="9525">
                      <a:noFill/>
                      <a:miter lim="800000"/>
                      <a:headEnd/>
                      <a:tailEnd/>
                    </a:ln>
                  </pic:spPr>
                </pic:pic>
              </a:graphicData>
            </a:graphic>
          </wp:inline>
        </w:drawing>
      </w:r>
    </w:p>
    <w:p w:rsidR="007918F4" w:rsidRPr="00396AC2" w:rsidRDefault="007918F4" w:rsidP="007918F4">
      <w:pPr>
        <w:pStyle w:val="NormalWeb"/>
        <w:rPr>
          <w:lang w:val="fr-FR"/>
        </w:rPr>
      </w:pPr>
      <w:r w:rsidRPr="00396AC2">
        <w:rPr>
          <w:lang w:val="fr-FR"/>
        </w:rPr>
        <w:t>Vous pouvez partager vos données de vol via WhatsApp ou e-mail, que ce soit sous forme d'images ou de fichiers CSV.</w:t>
      </w:r>
    </w:p>
    <w:p w:rsidR="002C4D76" w:rsidRPr="00271343" w:rsidRDefault="00486E50" w:rsidP="00F43958">
      <w:r>
        <w:rPr>
          <w:noProof/>
          <w:lang w:val="en-GB" w:eastAsia="en-GB"/>
        </w:rPr>
        <w:drawing>
          <wp:inline distT="0" distB="0" distL="0" distR="0">
            <wp:extent cx="2276475" cy="2381250"/>
            <wp:effectExtent l="1905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srcRect/>
                    <a:stretch>
                      <a:fillRect/>
                    </a:stretch>
                  </pic:blipFill>
                  <pic:spPr bwMode="auto">
                    <a:xfrm>
                      <a:off x="0" y="0"/>
                      <a:ext cx="2276475" cy="2381250"/>
                    </a:xfrm>
                    <a:prstGeom prst="rect">
                      <a:avLst/>
                    </a:prstGeom>
                    <a:noFill/>
                    <a:ln w="9525">
                      <a:noFill/>
                      <a:miter lim="800000"/>
                      <a:headEnd/>
                      <a:tailEnd/>
                    </a:ln>
                  </pic:spPr>
                </pic:pic>
              </a:graphicData>
            </a:graphic>
          </wp:inline>
        </w:drawing>
      </w:r>
      <w:r w:rsidR="002C4D76" w:rsidRPr="00271343">
        <w:t xml:space="preserve">  </w:t>
      </w:r>
      <w:r>
        <w:rPr>
          <w:noProof/>
          <w:lang w:val="en-GB" w:eastAsia="en-GB"/>
        </w:rPr>
        <w:drawing>
          <wp:inline distT="0" distB="0" distL="0" distR="0">
            <wp:extent cx="2371725" cy="2352675"/>
            <wp:effectExtent l="1905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srcRect/>
                    <a:stretch>
                      <a:fillRect/>
                    </a:stretch>
                  </pic:blipFill>
                  <pic:spPr bwMode="auto">
                    <a:xfrm>
                      <a:off x="0" y="0"/>
                      <a:ext cx="2371725" cy="2352675"/>
                    </a:xfrm>
                    <a:prstGeom prst="rect">
                      <a:avLst/>
                    </a:prstGeom>
                    <a:noFill/>
                    <a:ln w="9525">
                      <a:noFill/>
                      <a:miter lim="800000"/>
                      <a:headEnd/>
                      <a:tailEnd/>
                    </a:ln>
                  </pic:spPr>
                </pic:pic>
              </a:graphicData>
            </a:graphic>
          </wp:inline>
        </w:drawing>
      </w:r>
    </w:p>
    <w:p w:rsidR="00FE73B7" w:rsidRPr="00271343" w:rsidRDefault="00FE73B7" w:rsidP="00F43958"/>
    <w:p w:rsidR="00271343" w:rsidRPr="007A5099" w:rsidRDefault="00271343" w:rsidP="007A5099">
      <w:r w:rsidRPr="007A5099">
        <w:rPr>
          <w:rStyle w:val="lev"/>
          <w:bCs w:val="0"/>
        </w:rPr>
        <w:t>Effacement des données de vol sur Android</w:t>
      </w:r>
    </w:p>
    <w:p w:rsidR="007A5099" w:rsidRPr="00396AC2" w:rsidRDefault="007A5099" w:rsidP="007A5099">
      <w:pPr>
        <w:pStyle w:val="NormalWeb"/>
        <w:rPr>
          <w:lang w:val="fr-FR"/>
        </w:rPr>
      </w:pPr>
      <w:r w:rsidRPr="00396AC2">
        <w:rPr>
          <w:lang w:val="fr-FR"/>
        </w:rPr>
        <w:t>Pour éviter que la mémoire de l'altimètre ne soit pleine, ce qui empêcherait l'enregistrement de nouveaux vols, il est nécessaire d'effacer régulièrement les données de vol.</w:t>
      </w:r>
    </w:p>
    <w:p w:rsidR="007A5099" w:rsidRPr="00396AC2" w:rsidRDefault="007A5099" w:rsidP="007A5099">
      <w:pPr>
        <w:numPr>
          <w:ilvl w:val="0"/>
          <w:numId w:val="18"/>
        </w:numPr>
        <w:spacing w:before="100" w:beforeAutospacing="1" w:after="100" w:afterAutospacing="1"/>
      </w:pPr>
      <w:r w:rsidRPr="00396AC2">
        <w:t xml:space="preserve">Dans l'application, appuyez sur le bouton </w:t>
      </w:r>
      <w:r w:rsidRPr="00396AC2">
        <w:rPr>
          <w:rStyle w:val="lev"/>
        </w:rPr>
        <w:t>"Reset Settings"</w:t>
      </w:r>
      <w:r w:rsidRPr="00396AC2">
        <w:t>.</w:t>
      </w:r>
    </w:p>
    <w:p w:rsidR="007A5099" w:rsidRPr="00396AC2" w:rsidRDefault="007A5099" w:rsidP="007A5099">
      <w:pPr>
        <w:numPr>
          <w:ilvl w:val="0"/>
          <w:numId w:val="18"/>
        </w:numPr>
        <w:spacing w:before="100" w:beforeAutospacing="1" w:after="100" w:afterAutospacing="1"/>
      </w:pPr>
      <w:r w:rsidRPr="00396AC2">
        <w:t xml:space="preserve">Ensuite, appuyez sur le bouton </w:t>
      </w:r>
      <w:r w:rsidRPr="00396AC2">
        <w:rPr>
          <w:rStyle w:val="lev"/>
        </w:rPr>
        <w:t>"Clear Flights"</w:t>
      </w:r>
      <w:r w:rsidRPr="00396AC2">
        <w:t xml:space="preserve"> pour supprimer tous les vols.</w:t>
      </w:r>
    </w:p>
    <w:p w:rsidR="000912E4" w:rsidRDefault="00486E50" w:rsidP="00F43958">
      <w:pPr>
        <w:rPr>
          <w:lang w:val="en-GB"/>
        </w:rPr>
      </w:pPr>
      <w:r>
        <w:rPr>
          <w:noProof/>
          <w:lang w:val="en-GB" w:eastAsia="en-GB"/>
        </w:rPr>
        <w:lastRenderedPageBreak/>
        <w:drawing>
          <wp:inline distT="0" distB="0" distL="0" distR="0">
            <wp:extent cx="704850" cy="952500"/>
            <wp:effectExtent l="1905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704850" cy="952500"/>
                    </a:xfrm>
                    <a:prstGeom prst="rect">
                      <a:avLst/>
                    </a:prstGeom>
                    <a:noFill/>
                    <a:ln w="9525">
                      <a:noFill/>
                      <a:miter lim="800000"/>
                      <a:headEnd/>
                      <a:tailEnd/>
                    </a:ln>
                  </pic:spPr>
                </pic:pic>
              </a:graphicData>
            </a:graphic>
          </wp:inline>
        </w:drawing>
      </w:r>
    </w:p>
    <w:p w:rsidR="000912E4" w:rsidRDefault="00486E50" w:rsidP="00F43958">
      <w:pPr>
        <w:rPr>
          <w:lang w:val="en-GB"/>
        </w:rPr>
      </w:pPr>
      <w:r>
        <w:rPr>
          <w:noProof/>
          <w:lang w:val="en-GB" w:eastAsia="en-GB"/>
        </w:rPr>
        <w:drawing>
          <wp:inline distT="0" distB="0" distL="0" distR="0">
            <wp:extent cx="1876425" cy="4057650"/>
            <wp:effectExtent l="1905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srcRect/>
                    <a:stretch>
                      <a:fillRect/>
                    </a:stretch>
                  </pic:blipFill>
                  <pic:spPr bwMode="auto">
                    <a:xfrm>
                      <a:off x="0" y="0"/>
                      <a:ext cx="1876425" cy="4057650"/>
                    </a:xfrm>
                    <a:prstGeom prst="rect">
                      <a:avLst/>
                    </a:prstGeom>
                    <a:noFill/>
                    <a:ln w="9525">
                      <a:noFill/>
                      <a:miter lim="800000"/>
                      <a:headEnd/>
                      <a:tailEnd/>
                    </a:ln>
                  </pic:spPr>
                </pic:pic>
              </a:graphicData>
            </a:graphic>
          </wp:inline>
        </w:drawing>
      </w:r>
    </w:p>
    <w:p w:rsidR="00783A45" w:rsidRDefault="00783A45" w:rsidP="0048482A">
      <w:pPr>
        <w:rPr>
          <w:lang w:val="en-GB"/>
        </w:rPr>
      </w:pPr>
    </w:p>
    <w:p w:rsidR="000A0411" w:rsidRPr="000A0411" w:rsidRDefault="000A0411" w:rsidP="000A0411">
      <w:pPr>
        <w:pStyle w:val="NormalWeb"/>
        <w:jc w:val="both"/>
        <w:rPr>
          <w:lang w:val="fr-FR"/>
        </w:rPr>
      </w:pPr>
      <w:r w:rsidRPr="000A0411">
        <w:rPr>
          <w:lang w:val="fr-FR"/>
        </w:rPr>
        <w:t>Veuillez consulter l'aide en ligne accessible depuis le menu d'aide de la console. Sur certains écrans, des info-bulles ont été ajoutées pour expliquer leurs fonctionnalités. Actuellement, l'application est disponible en anglais, français, espagnol, italien, portugais, russe, néerlandais… Si vous la souhaitez dans votre propre langue, je peux fournir un fichier contenant les chaînes à traduire, et je mettrai à jour l'application avec vos traductions.</w:t>
      </w:r>
    </w:p>
    <w:p w:rsidR="000A0411" w:rsidRPr="000A0411" w:rsidRDefault="000A0411" w:rsidP="000A0411">
      <w:pPr>
        <w:pStyle w:val="NormalWeb"/>
        <w:jc w:val="both"/>
        <w:rPr>
          <w:lang w:val="fr-FR"/>
        </w:rPr>
      </w:pPr>
      <w:r w:rsidRPr="000A0411">
        <w:rPr>
          <w:lang w:val="fr-FR"/>
        </w:rPr>
        <w:t>Vous pouvez également consulter la documentation de la console, bien qu'elle puisse ne pas être à jour.</w:t>
      </w:r>
    </w:p>
    <w:p w:rsidR="0048482A" w:rsidRPr="000A0411" w:rsidRDefault="0048482A" w:rsidP="00F43958"/>
    <w:p w:rsidR="007A5099" w:rsidRPr="00ED6C3D" w:rsidRDefault="007A5099" w:rsidP="00ED6C3D">
      <w:pPr>
        <w:pStyle w:val="Titre1"/>
        <w:rPr>
          <w:rFonts w:ascii="Times New Roman" w:hAnsi="Times New Roman" w:cs="Times New Roman"/>
          <w:sz w:val="24"/>
          <w:szCs w:val="24"/>
        </w:rPr>
      </w:pPr>
      <w:bookmarkStart w:id="13" w:name="_Toc187046893"/>
      <w:r w:rsidRPr="00ED6C3D">
        <w:rPr>
          <w:rStyle w:val="lev"/>
          <w:rFonts w:ascii="Times New Roman" w:hAnsi="Times New Roman" w:cs="Times New Roman"/>
          <w:b/>
          <w:bCs/>
          <w:sz w:val="24"/>
          <w:szCs w:val="24"/>
        </w:rPr>
        <w:t>Boîtier de l'altimètre</w:t>
      </w:r>
      <w:bookmarkEnd w:id="13"/>
    </w:p>
    <w:p w:rsidR="007A5099" w:rsidRPr="00396AC2" w:rsidRDefault="007A5099" w:rsidP="007A5099">
      <w:pPr>
        <w:pStyle w:val="NormalWeb"/>
        <w:rPr>
          <w:lang w:val="fr-FR"/>
        </w:rPr>
      </w:pPr>
      <w:r w:rsidRPr="00396AC2">
        <w:rPr>
          <w:lang w:val="fr-FR"/>
        </w:rPr>
        <w:t>Un boîtier de protection pour l'altimètre, conçu pour être imprimé en 3D, est disponible. Ce boîtier a été créé avec OpenScad et peut être téléchargé ici :</w:t>
      </w:r>
      <w:r w:rsidRPr="00396AC2">
        <w:rPr>
          <w:lang w:val="fr-FR"/>
        </w:rPr>
        <w:br/>
      </w:r>
      <w:hyperlink r:id="rId53" w:tgtFrame="_new" w:history="1">
        <w:r w:rsidRPr="00396AC2">
          <w:rPr>
            <w:rStyle w:val="Lienhypertexte"/>
            <w:lang w:val="fr-FR"/>
          </w:rPr>
          <w:t>https://github.com/bdureau/UltimateAltimeter/tree/main/3Dcase</w:t>
        </w:r>
      </w:hyperlink>
    </w:p>
    <w:p w:rsidR="005B7B50" w:rsidRPr="007A5099" w:rsidRDefault="005B7B50" w:rsidP="00F43958"/>
    <w:p w:rsidR="007A5099" w:rsidRPr="00ED6C3D" w:rsidRDefault="007A5099" w:rsidP="00ED6C3D">
      <w:pPr>
        <w:pStyle w:val="Titre1"/>
        <w:rPr>
          <w:rFonts w:ascii="Times New Roman" w:hAnsi="Times New Roman" w:cs="Times New Roman"/>
          <w:sz w:val="24"/>
          <w:szCs w:val="24"/>
        </w:rPr>
      </w:pPr>
      <w:bookmarkStart w:id="14" w:name="_Toc187046894"/>
      <w:r w:rsidRPr="00ED6C3D">
        <w:rPr>
          <w:rStyle w:val="lev"/>
          <w:rFonts w:ascii="Times New Roman" w:hAnsi="Times New Roman" w:cs="Times New Roman"/>
          <w:b/>
          <w:bCs/>
          <w:sz w:val="24"/>
          <w:szCs w:val="24"/>
        </w:rPr>
        <w:lastRenderedPageBreak/>
        <w:t>Test de l'altimètre au sol</w:t>
      </w:r>
      <w:bookmarkEnd w:id="14"/>
    </w:p>
    <w:p w:rsidR="007A5099" w:rsidRPr="00396AC2" w:rsidRDefault="007A5099" w:rsidP="007A5099">
      <w:pPr>
        <w:pStyle w:val="NormalWeb"/>
        <w:rPr>
          <w:lang w:val="fr-FR"/>
        </w:rPr>
      </w:pPr>
      <w:r w:rsidRPr="00396AC2">
        <w:rPr>
          <w:lang w:val="fr-FR"/>
        </w:rPr>
        <w:t>Pour tester toutes les séquences de déclenchement, il est recommandé de construire une chambre de pression basique.</w:t>
      </w:r>
      <w:r w:rsidRPr="00396AC2">
        <w:rPr>
          <w:lang w:val="fr-FR"/>
        </w:rPr>
        <w:br/>
        <w:t>Ce dispositif est peu coûteux et permet de s'assurer que l'altimètre fonctionne correctement avant de faire voler votre fusée.</w:t>
      </w:r>
    </w:p>
    <w:p w:rsidR="002C1C29" w:rsidRDefault="002C1C29" w:rsidP="00F43958">
      <w:pPr>
        <w:rPr>
          <w:lang w:val="en-GB"/>
        </w:rPr>
      </w:pPr>
    </w:p>
    <w:p w:rsidR="00811663" w:rsidRPr="00516D98" w:rsidRDefault="00811663" w:rsidP="00F43958">
      <w:pPr>
        <w:rPr>
          <w:lang w:val="en-GB"/>
        </w:rPr>
      </w:pPr>
    </w:p>
    <w:p w:rsidR="002024DD" w:rsidRPr="002024DD" w:rsidRDefault="002024DD" w:rsidP="00F43958">
      <w:r w:rsidRPr="002024DD">
        <w:t xml:space="preserve">Si vous avez besoin d’aide supplémentaire n’hesitez pas à me contacter. Les informations pour me contacter se trouvent sur </w:t>
      </w:r>
    </w:p>
    <w:p w:rsidR="0023221E" w:rsidRPr="002024DD" w:rsidRDefault="0023221E" w:rsidP="00F43958">
      <w:hyperlink r:id="rId54" w:history="1">
        <w:r w:rsidRPr="002024DD">
          <w:rPr>
            <w:rStyle w:val="Lienhypertexte"/>
          </w:rPr>
          <w:t>http://rocket.payload.free.fr/</w:t>
        </w:r>
      </w:hyperlink>
    </w:p>
    <w:p w:rsidR="0023221E" w:rsidRPr="00486E50" w:rsidRDefault="002024DD" w:rsidP="00F43958">
      <w:r>
        <w:t xml:space="preserve">ou vous pouvez m’envoyer un </w:t>
      </w:r>
      <w:r w:rsidR="00EC41D8" w:rsidRPr="00486E50">
        <w:t>email</w:t>
      </w:r>
    </w:p>
    <w:p w:rsidR="00EC41D8" w:rsidRPr="007A5099" w:rsidRDefault="00EC41D8" w:rsidP="00F43958">
      <w:hyperlink r:id="rId55" w:history="1">
        <w:r w:rsidRPr="007A5099">
          <w:rPr>
            <w:rStyle w:val="Lienhypertexte"/>
          </w:rPr>
          <w:t>boris.dureau@neuf.fr</w:t>
        </w:r>
      </w:hyperlink>
    </w:p>
    <w:p w:rsidR="00EC41D8" w:rsidRPr="007A5099" w:rsidRDefault="00EC41D8" w:rsidP="00F43958"/>
    <w:p w:rsidR="00783A45" w:rsidRPr="007A5099" w:rsidRDefault="00783A45" w:rsidP="00F43958"/>
    <w:p w:rsidR="007A5099" w:rsidRPr="00ED6C3D" w:rsidRDefault="007A5099" w:rsidP="00ED6C3D">
      <w:pPr>
        <w:pStyle w:val="Titre1"/>
        <w:rPr>
          <w:rFonts w:ascii="Times New Roman" w:hAnsi="Times New Roman" w:cs="Times New Roman"/>
          <w:sz w:val="24"/>
          <w:szCs w:val="24"/>
        </w:rPr>
      </w:pPr>
      <w:bookmarkStart w:id="15" w:name="_Toc187046895"/>
      <w:r w:rsidRPr="00ED6C3D">
        <w:rPr>
          <w:rStyle w:val="lev"/>
          <w:rFonts w:ascii="Times New Roman" w:hAnsi="Times New Roman" w:cs="Times New Roman"/>
          <w:b/>
          <w:bCs/>
          <w:sz w:val="24"/>
          <w:szCs w:val="24"/>
        </w:rPr>
        <w:t>Contribuer au développement de la carte</w:t>
      </w:r>
      <w:bookmarkEnd w:id="15"/>
    </w:p>
    <w:p w:rsidR="007A5099" w:rsidRDefault="007A5099" w:rsidP="007A5099">
      <w:pPr>
        <w:pStyle w:val="NormalWeb"/>
      </w:pPr>
      <w:r w:rsidRPr="00396AC2">
        <w:rPr>
          <w:lang w:val="fr-FR"/>
        </w:rPr>
        <w:t xml:space="preserve">Vous n'avez pas besoin d'être développeur pour contribuer au projet. </w:t>
      </w:r>
      <w:r>
        <w:t>Voici différentes manières d'aider :</w:t>
      </w:r>
    </w:p>
    <w:p w:rsidR="007A5099" w:rsidRPr="00396AC2" w:rsidRDefault="007A5099" w:rsidP="007A5099">
      <w:pPr>
        <w:numPr>
          <w:ilvl w:val="0"/>
          <w:numId w:val="19"/>
        </w:numPr>
        <w:spacing w:before="100" w:beforeAutospacing="1" w:after="100" w:afterAutospacing="1"/>
      </w:pPr>
      <w:r w:rsidRPr="00396AC2">
        <w:rPr>
          <w:rStyle w:val="lev"/>
        </w:rPr>
        <w:t>Signaler des bugs</w:t>
      </w:r>
      <w:r w:rsidRPr="00396AC2">
        <w:t xml:space="preserve"> : cela aide à améliorer l'altimètre.</w:t>
      </w:r>
    </w:p>
    <w:p w:rsidR="007A5099" w:rsidRPr="00396AC2" w:rsidRDefault="007A5099" w:rsidP="007A5099">
      <w:pPr>
        <w:numPr>
          <w:ilvl w:val="0"/>
          <w:numId w:val="19"/>
        </w:numPr>
        <w:spacing w:before="100" w:beforeAutospacing="1" w:after="100" w:afterAutospacing="1"/>
      </w:pPr>
      <w:r w:rsidRPr="00396AC2">
        <w:rPr>
          <w:rStyle w:val="lev"/>
        </w:rPr>
        <w:t>Faire des suggestions d'interface</w:t>
      </w:r>
      <w:r w:rsidRPr="00396AC2">
        <w:t xml:space="preserve"> : cela peut améliorer l'expérience utilisateur.</w:t>
      </w:r>
    </w:p>
    <w:p w:rsidR="007A5099" w:rsidRPr="00396AC2" w:rsidRDefault="007A5099" w:rsidP="007A5099">
      <w:pPr>
        <w:numPr>
          <w:ilvl w:val="0"/>
          <w:numId w:val="19"/>
        </w:numPr>
        <w:spacing w:before="100" w:beforeAutospacing="1" w:after="100" w:afterAutospacing="1"/>
      </w:pPr>
      <w:r w:rsidRPr="00396AC2">
        <w:rPr>
          <w:rStyle w:val="lev"/>
        </w:rPr>
        <w:t>Créer des graphismes</w:t>
      </w:r>
      <w:r w:rsidRPr="00396AC2">
        <w:t xml:space="preserve"> : si vous êtes doué en design, cela pourrait améliorer l'esthétique de l'application.</w:t>
      </w:r>
    </w:p>
    <w:p w:rsidR="007A5099" w:rsidRPr="00396AC2" w:rsidRDefault="007A5099" w:rsidP="007A5099">
      <w:pPr>
        <w:numPr>
          <w:ilvl w:val="0"/>
          <w:numId w:val="19"/>
        </w:numPr>
        <w:spacing w:before="100" w:beforeAutospacing="1" w:after="100" w:afterAutospacing="1"/>
      </w:pPr>
      <w:r w:rsidRPr="00396AC2">
        <w:rPr>
          <w:rStyle w:val="lev"/>
        </w:rPr>
        <w:t>Contribuer à la documentation</w:t>
      </w:r>
      <w:r w:rsidRPr="00396AC2">
        <w:t xml:space="preserve"> : si vous avez de bonnes compétences en rédaction.</w:t>
      </w:r>
    </w:p>
    <w:p w:rsidR="007A5099" w:rsidRPr="00396AC2" w:rsidRDefault="007A5099" w:rsidP="007A5099">
      <w:pPr>
        <w:numPr>
          <w:ilvl w:val="0"/>
          <w:numId w:val="19"/>
        </w:numPr>
        <w:spacing w:before="100" w:beforeAutospacing="1" w:after="100" w:afterAutospacing="1"/>
      </w:pPr>
      <w:r w:rsidRPr="00396AC2">
        <w:rPr>
          <w:rStyle w:val="lev"/>
        </w:rPr>
        <w:t>Traduire l'application ou la documentation</w:t>
      </w:r>
      <w:r w:rsidRPr="00396AC2">
        <w:t xml:space="preserve"> : pour rendre l'application accessible dans d'autres langues.</w:t>
      </w:r>
    </w:p>
    <w:p w:rsidR="003C7B08" w:rsidRPr="007A5099" w:rsidRDefault="0040236A" w:rsidP="00F43958">
      <w:r w:rsidRPr="007A5099">
        <w:br w:type="page"/>
      </w:r>
    </w:p>
    <w:p w:rsidR="007A5099" w:rsidRPr="00ED6C3D" w:rsidRDefault="007A5099" w:rsidP="00ED6C3D">
      <w:pPr>
        <w:pStyle w:val="Titre1"/>
        <w:rPr>
          <w:rFonts w:ascii="Times New Roman" w:hAnsi="Times New Roman" w:cs="Times New Roman"/>
          <w:sz w:val="24"/>
          <w:szCs w:val="24"/>
        </w:rPr>
      </w:pPr>
      <w:bookmarkStart w:id="16" w:name="_Toc187046896"/>
      <w:r w:rsidRPr="00ED6C3D">
        <w:rPr>
          <w:rStyle w:val="lev"/>
          <w:rFonts w:ascii="Times New Roman" w:hAnsi="Times New Roman" w:cs="Times New Roman"/>
          <w:b/>
          <w:bCs/>
          <w:sz w:val="24"/>
          <w:szCs w:val="24"/>
        </w:rPr>
        <w:t>Dépannage</w:t>
      </w:r>
      <w:bookmarkEnd w:id="16"/>
    </w:p>
    <w:p w:rsidR="007A5099" w:rsidRPr="00396AC2" w:rsidRDefault="007A5099" w:rsidP="007A5099">
      <w:pPr>
        <w:pStyle w:val="NormalWeb"/>
        <w:rPr>
          <w:lang w:val="fr-FR"/>
        </w:rPr>
      </w:pPr>
      <w:r w:rsidRPr="00396AC2">
        <w:rPr>
          <w:lang w:val="fr-FR"/>
        </w:rPr>
        <w:t>Il est possible de rencontrer des problèmes en raison des nombreuses configurations possibles de l'altimètre. Voici des scénarios courants et leurs solutions :</w:t>
      </w:r>
    </w:p>
    <w:p w:rsidR="007A5099" w:rsidRPr="00396AC2" w:rsidRDefault="007A5099" w:rsidP="007A5099">
      <w:pPr>
        <w:pStyle w:val="Titre4"/>
        <w:rPr>
          <w:lang w:val="fr-FR"/>
        </w:rPr>
      </w:pPr>
      <w:r w:rsidRPr="00396AC2">
        <w:rPr>
          <w:rStyle w:val="lev"/>
          <w:b/>
          <w:bCs/>
          <w:lang w:val="fr-FR"/>
        </w:rPr>
        <w:t>Scénario 1 : Problèmes de configuration</w:t>
      </w:r>
    </w:p>
    <w:p w:rsidR="007A5099" w:rsidRPr="00396AC2" w:rsidRDefault="007A5099" w:rsidP="007A5099">
      <w:pPr>
        <w:pStyle w:val="NormalWeb"/>
        <w:rPr>
          <w:lang w:val="fr-FR"/>
        </w:rPr>
      </w:pPr>
      <w:r w:rsidRPr="00396AC2">
        <w:rPr>
          <w:lang w:val="fr-FR"/>
        </w:rPr>
        <w:t>Vous pouvez connecter l'altimètre mais ne pouvez pas modifier la configuration sans faire planter l'application.</w:t>
      </w:r>
    </w:p>
    <w:p w:rsidR="007A5099" w:rsidRPr="00396AC2" w:rsidRDefault="007A5099" w:rsidP="007A5099">
      <w:pPr>
        <w:pStyle w:val="NormalWeb"/>
        <w:rPr>
          <w:lang w:val="fr-FR"/>
        </w:rPr>
      </w:pPr>
      <w:r w:rsidRPr="00396AC2">
        <w:rPr>
          <w:rStyle w:val="lev"/>
          <w:lang w:val="fr-FR"/>
        </w:rPr>
        <w:t>Solution</w:t>
      </w:r>
      <w:r w:rsidRPr="00396AC2">
        <w:rPr>
          <w:lang w:val="fr-FR"/>
        </w:rPr>
        <w:t xml:space="preserve"> : Connectez l'altimètre via la console (Bluetooth ou câble) et réinitialisez la configuration aux paramètres par défaut.</w:t>
      </w:r>
    </w:p>
    <w:p w:rsidR="007A5099" w:rsidRPr="00396AC2" w:rsidRDefault="007A5099" w:rsidP="007A5099">
      <w:pPr>
        <w:pStyle w:val="Titre4"/>
        <w:rPr>
          <w:lang w:val="fr-FR"/>
        </w:rPr>
      </w:pPr>
      <w:r w:rsidRPr="00396AC2">
        <w:rPr>
          <w:rStyle w:val="lev"/>
          <w:b/>
          <w:bCs/>
          <w:lang w:val="fr-FR"/>
        </w:rPr>
        <w:t>Scénario 2 : Problèmes avec les données de vol</w:t>
      </w:r>
    </w:p>
    <w:p w:rsidR="007A5099" w:rsidRPr="00396AC2" w:rsidRDefault="007A5099" w:rsidP="007A5099">
      <w:pPr>
        <w:pStyle w:val="NormalWeb"/>
        <w:rPr>
          <w:lang w:val="fr-FR"/>
        </w:rPr>
      </w:pPr>
      <w:r w:rsidRPr="00396AC2">
        <w:rPr>
          <w:lang w:val="fr-FR"/>
        </w:rPr>
        <w:t>Vous pouvez connecter l'altimètre mais les vols ne se chargent pas ou font planter l'application.</w:t>
      </w:r>
    </w:p>
    <w:p w:rsidR="007A5099" w:rsidRPr="00396AC2" w:rsidRDefault="007A5099" w:rsidP="007A5099">
      <w:pPr>
        <w:pStyle w:val="NormalWeb"/>
        <w:rPr>
          <w:lang w:val="fr-FR"/>
        </w:rPr>
      </w:pPr>
      <w:r w:rsidRPr="00396AC2">
        <w:rPr>
          <w:rStyle w:val="lev"/>
          <w:lang w:val="fr-FR"/>
        </w:rPr>
        <w:t>Solution 1</w:t>
      </w:r>
      <w:r w:rsidRPr="00396AC2">
        <w:rPr>
          <w:lang w:val="fr-FR"/>
        </w:rPr>
        <w:t xml:space="preserve"> : Si vous utilisez Android 8 ou une version ultérieure, changez la bibliothèque graphique dans le menu </w:t>
      </w:r>
      <w:r w:rsidRPr="00396AC2">
        <w:rPr>
          <w:rStyle w:val="lev"/>
          <w:lang w:val="fr-FR"/>
        </w:rPr>
        <w:t>"Application Settings"</w:t>
      </w:r>
      <w:r w:rsidRPr="00396AC2">
        <w:rPr>
          <w:lang w:val="fr-FR"/>
        </w:rPr>
        <w:t xml:space="preserve"> en sélectionnant </w:t>
      </w:r>
      <w:r w:rsidRPr="00396AC2">
        <w:rPr>
          <w:rStyle w:val="lev"/>
          <w:lang w:val="fr-FR"/>
        </w:rPr>
        <w:t>MPAndroidChart</w:t>
      </w:r>
      <w:r w:rsidRPr="00396AC2">
        <w:rPr>
          <w:lang w:val="fr-FR"/>
        </w:rPr>
        <w:t>, puis sauvegardez.</w:t>
      </w:r>
    </w:p>
    <w:p w:rsidR="007A5099" w:rsidRPr="00396AC2" w:rsidRDefault="007A5099" w:rsidP="007A5099">
      <w:pPr>
        <w:pStyle w:val="NormalWeb"/>
        <w:rPr>
          <w:lang w:val="fr-FR"/>
        </w:rPr>
      </w:pPr>
      <w:r w:rsidRPr="00396AC2">
        <w:rPr>
          <w:rStyle w:val="lev"/>
          <w:lang w:val="fr-FR"/>
        </w:rPr>
        <w:t>Solution 2</w:t>
      </w:r>
      <w:r w:rsidRPr="00396AC2">
        <w:rPr>
          <w:lang w:val="fr-FR"/>
        </w:rPr>
        <w:t xml:space="preserve"> : Si vous avez stocké des vols avec une ancienne version du firmware, supprimez toutes les données de vol en cliquant sur </w:t>
      </w:r>
      <w:r w:rsidRPr="00396AC2">
        <w:rPr>
          <w:rStyle w:val="lev"/>
          <w:lang w:val="fr-FR"/>
        </w:rPr>
        <w:t>"Reset Settings"</w:t>
      </w:r>
      <w:r w:rsidRPr="00396AC2">
        <w:rPr>
          <w:lang w:val="fr-FR"/>
        </w:rPr>
        <w:t xml:space="preserve"> et en effaçant les vols.</w:t>
      </w:r>
    </w:p>
    <w:p w:rsidR="007A5099" w:rsidRPr="00396AC2" w:rsidRDefault="007A5099" w:rsidP="007A5099">
      <w:pPr>
        <w:pStyle w:val="Titre4"/>
        <w:rPr>
          <w:lang w:val="fr-FR"/>
        </w:rPr>
      </w:pPr>
      <w:r w:rsidRPr="00396AC2">
        <w:rPr>
          <w:rStyle w:val="lev"/>
          <w:b/>
          <w:bCs/>
          <w:lang w:val="fr-FR"/>
        </w:rPr>
        <w:t>Scénario 3 : Impossible de se connecter à l'altimètre</w:t>
      </w:r>
    </w:p>
    <w:p w:rsidR="007A5099" w:rsidRPr="00396AC2" w:rsidRDefault="007A5099" w:rsidP="007A5099">
      <w:pPr>
        <w:pStyle w:val="NormalWeb"/>
        <w:rPr>
          <w:lang w:val="fr-FR"/>
        </w:rPr>
      </w:pPr>
      <w:r w:rsidRPr="00396AC2">
        <w:rPr>
          <w:lang w:val="fr-FR"/>
        </w:rPr>
        <w:t>Cela peut être dû à un problème de vitesse de transmission des données (baud rate).</w:t>
      </w:r>
    </w:p>
    <w:p w:rsidR="007A5099" w:rsidRPr="00396AC2" w:rsidRDefault="007A5099" w:rsidP="007A5099">
      <w:pPr>
        <w:pStyle w:val="NormalWeb"/>
        <w:rPr>
          <w:lang w:val="fr-FR"/>
        </w:rPr>
      </w:pPr>
      <w:r w:rsidRPr="00396AC2">
        <w:rPr>
          <w:rStyle w:val="lev"/>
          <w:lang w:val="fr-FR"/>
        </w:rPr>
        <w:t>Solution</w:t>
      </w:r>
      <w:r w:rsidRPr="00396AC2">
        <w:rPr>
          <w:lang w:val="fr-FR"/>
        </w:rPr>
        <w:t xml:space="preserve"> : Connectez-vous avec un câble et ajustez le baud rate jusqu'à 38400, puis sauvegardez les paramètres.</w:t>
      </w:r>
    </w:p>
    <w:p w:rsidR="007A5099" w:rsidRPr="00396AC2" w:rsidRDefault="007A5099" w:rsidP="007A5099">
      <w:pPr>
        <w:pStyle w:val="Titre4"/>
        <w:rPr>
          <w:lang w:val="fr-FR"/>
        </w:rPr>
      </w:pPr>
      <w:r w:rsidRPr="00396AC2">
        <w:rPr>
          <w:rStyle w:val="lev"/>
          <w:b/>
          <w:bCs/>
          <w:lang w:val="fr-FR"/>
        </w:rPr>
        <w:t>Scénario 4 : Problème après une mise à jour de la console</w:t>
      </w:r>
    </w:p>
    <w:p w:rsidR="007A5099" w:rsidRPr="00396AC2" w:rsidRDefault="007A5099" w:rsidP="007A5099">
      <w:pPr>
        <w:pStyle w:val="NormalWeb"/>
        <w:rPr>
          <w:lang w:val="fr-FR"/>
        </w:rPr>
      </w:pPr>
      <w:r w:rsidRPr="00396AC2">
        <w:rPr>
          <w:lang w:val="fr-FR"/>
        </w:rPr>
        <w:t>Après une mise à jour, l'altimètre ne se connecte plus.</w:t>
      </w:r>
    </w:p>
    <w:p w:rsidR="007A5099" w:rsidRPr="00396AC2" w:rsidRDefault="007A5099" w:rsidP="007A5099">
      <w:pPr>
        <w:pStyle w:val="NormalWeb"/>
        <w:rPr>
          <w:lang w:val="fr-FR"/>
        </w:rPr>
      </w:pPr>
      <w:r w:rsidRPr="00396AC2">
        <w:rPr>
          <w:rStyle w:val="lev"/>
          <w:lang w:val="fr-FR"/>
        </w:rPr>
        <w:t>Solution</w:t>
      </w:r>
      <w:r w:rsidRPr="00396AC2">
        <w:rPr>
          <w:lang w:val="fr-FR"/>
        </w:rPr>
        <w:t xml:space="preserve"> : Flashez le firmware depuis la console pour synchroniser l'altimètre avec le logiciel.</w:t>
      </w:r>
    </w:p>
    <w:p w:rsidR="007A5099" w:rsidRPr="00396AC2" w:rsidRDefault="007A5099" w:rsidP="007A5099">
      <w:pPr>
        <w:pStyle w:val="Titre4"/>
        <w:rPr>
          <w:lang w:val="fr-FR"/>
        </w:rPr>
      </w:pPr>
      <w:r w:rsidRPr="00396AC2">
        <w:rPr>
          <w:rStyle w:val="lev"/>
          <w:b/>
          <w:bCs/>
          <w:lang w:val="fr-FR"/>
        </w:rPr>
        <w:t>Scénario 5 : Impossible de flasher l'altimètre</w:t>
      </w:r>
    </w:p>
    <w:p w:rsidR="007A5099" w:rsidRPr="00396AC2" w:rsidRDefault="007A5099" w:rsidP="007A5099">
      <w:pPr>
        <w:pStyle w:val="NormalWeb"/>
        <w:rPr>
          <w:lang w:val="fr-FR"/>
        </w:rPr>
      </w:pPr>
      <w:r w:rsidRPr="00396AC2">
        <w:rPr>
          <w:rStyle w:val="lev"/>
          <w:lang w:val="fr-FR"/>
        </w:rPr>
        <w:t>Solution</w:t>
      </w:r>
      <w:r w:rsidRPr="00396AC2">
        <w:rPr>
          <w:lang w:val="fr-FR"/>
        </w:rPr>
        <w:t xml:space="preserve"> : Mettez l'altimètre en mode boot avant d'appuyer sur le bouton </w:t>
      </w:r>
      <w:r w:rsidRPr="00396AC2">
        <w:rPr>
          <w:rStyle w:val="lev"/>
          <w:lang w:val="fr-FR"/>
        </w:rPr>
        <w:t>"Flash Firmware"</w:t>
      </w:r>
      <w:r w:rsidRPr="00396AC2">
        <w:rPr>
          <w:lang w:val="fr-FR"/>
        </w:rPr>
        <w:t>.</w:t>
      </w:r>
    </w:p>
    <w:p w:rsidR="007A5099" w:rsidRPr="00396AC2" w:rsidRDefault="007A5099" w:rsidP="007A5099">
      <w:pPr>
        <w:pStyle w:val="Titre4"/>
        <w:rPr>
          <w:lang w:val="fr-FR"/>
        </w:rPr>
      </w:pPr>
      <w:r w:rsidRPr="00396AC2">
        <w:rPr>
          <w:rStyle w:val="lev"/>
          <w:b/>
          <w:bCs/>
          <w:lang w:val="fr-FR"/>
        </w:rPr>
        <w:t>Scénario 6 : Comportement inattendu de l'altimètre</w:t>
      </w:r>
    </w:p>
    <w:p w:rsidR="007A5099" w:rsidRPr="00396AC2" w:rsidRDefault="007A5099" w:rsidP="007A5099">
      <w:pPr>
        <w:pStyle w:val="NormalWeb"/>
        <w:rPr>
          <w:lang w:val="fr-FR"/>
        </w:rPr>
      </w:pPr>
      <w:r w:rsidRPr="00396AC2">
        <w:rPr>
          <w:rStyle w:val="lev"/>
          <w:lang w:val="fr-FR"/>
        </w:rPr>
        <w:t>Solution 1</w:t>
      </w:r>
      <w:r w:rsidRPr="00396AC2">
        <w:rPr>
          <w:lang w:val="fr-FR"/>
        </w:rPr>
        <w:t xml:space="preserve"> : Reflashez le firmware avec la version correcte.</w:t>
      </w:r>
      <w:r w:rsidRPr="00396AC2">
        <w:rPr>
          <w:lang w:val="fr-FR"/>
        </w:rPr>
        <w:br/>
      </w:r>
      <w:r w:rsidRPr="00396AC2">
        <w:rPr>
          <w:rStyle w:val="lev"/>
          <w:lang w:val="fr-FR"/>
        </w:rPr>
        <w:t>Solution 2</w:t>
      </w:r>
      <w:r w:rsidRPr="00396AC2">
        <w:rPr>
          <w:lang w:val="fr-FR"/>
        </w:rPr>
        <w:t xml:space="preserve"> : Réinitialisez la configuration aux paramètres par défaut.</w:t>
      </w:r>
    </w:p>
    <w:p w:rsidR="007A5099" w:rsidRPr="00396AC2" w:rsidRDefault="007A5099" w:rsidP="007A5099">
      <w:pPr>
        <w:pStyle w:val="Titre4"/>
        <w:rPr>
          <w:lang w:val="fr-FR"/>
        </w:rPr>
      </w:pPr>
      <w:r w:rsidRPr="00396AC2">
        <w:rPr>
          <w:rStyle w:val="lev"/>
          <w:b/>
          <w:bCs/>
          <w:lang w:val="fr-FR"/>
        </w:rPr>
        <w:lastRenderedPageBreak/>
        <w:t>Scénario 7 : Problèmes avec la connexion Bluetooth</w:t>
      </w:r>
    </w:p>
    <w:p w:rsidR="007A5099" w:rsidRPr="00396AC2" w:rsidRDefault="007A5099" w:rsidP="007A5099">
      <w:pPr>
        <w:pStyle w:val="NormalWeb"/>
        <w:rPr>
          <w:lang w:val="fr-FR"/>
        </w:rPr>
      </w:pPr>
      <w:r w:rsidRPr="00396AC2">
        <w:rPr>
          <w:rStyle w:val="lev"/>
          <w:lang w:val="fr-FR"/>
        </w:rPr>
        <w:t>Solution 1</w:t>
      </w:r>
      <w:r w:rsidRPr="00396AC2">
        <w:rPr>
          <w:lang w:val="fr-FR"/>
        </w:rPr>
        <w:t xml:space="preserve"> : Assurez-vous que le type de connexion est configuré sur Bluetooth.</w:t>
      </w:r>
      <w:r w:rsidRPr="00396AC2">
        <w:rPr>
          <w:lang w:val="fr-FR"/>
        </w:rPr>
        <w:br/>
      </w:r>
      <w:r w:rsidRPr="00396AC2">
        <w:rPr>
          <w:rStyle w:val="lev"/>
          <w:lang w:val="fr-FR"/>
        </w:rPr>
        <w:t>Solution 2</w:t>
      </w:r>
      <w:r w:rsidRPr="00396AC2">
        <w:rPr>
          <w:lang w:val="fr-FR"/>
        </w:rPr>
        <w:t xml:space="preserve"> : Vérifiez que le module Bluetooth correct est sélectionné.</w:t>
      </w:r>
    </w:p>
    <w:p w:rsidR="007A5099" w:rsidRPr="00396AC2" w:rsidRDefault="007A5099" w:rsidP="007A5099">
      <w:pPr>
        <w:pStyle w:val="Titre4"/>
        <w:rPr>
          <w:lang w:val="fr-FR"/>
        </w:rPr>
      </w:pPr>
      <w:r w:rsidRPr="00396AC2">
        <w:rPr>
          <w:rStyle w:val="lev"/>
          <w:b/>
          <w:bCs/>
          <w:lang w:val="fr-FR"/>
        </w:rPr>
        <w:t>Scénario 8 : Problèmes avec la connexion via un câble TTL</w:t>
      </w:r>
    </w:p>
    <w:p w:rsidR="00887FF2" w:rsidRDefault="007A5099" w:rsidP="007A5099">
      <w:r w:rsidRPr="00396AC2">
        <w:rPr>
          <w:rStyle w:val="lev"/>
        </w:rPr>
        <w:t>Solution</w:t>
      </w:r>
      <w:r w:rsidRPr="00396AC2">
        <w:t xml:space="preserve"> : Sélectionnez </w:t>
      </w:r>
      <w:r w:rsidRPr="00396AC2">
        <w:rPr>
          <w:rStyle w:val="lev"/>
        </w:rPr>
        <w:t>USB</w:t>
      </w:r>
      <w:r w:rsidRPr="00396AC2">
        <w:t xml:space="preserve"> dans le menu </w:t>
      </w:r>
      <w:r w:rsidRPr="00396AC2">
        <w:rPr>
          <w:rStyle w:val="lev"/>
        </w:rPr>
        <w:t>"Application Settings"</w:t>
      </w:r>
      <w:r w:rsidRPr="00396AC2">
        <w:t xml:space="preserve"> et configurez la vitesse à </w:t>
      </w:r>
      <w:r w:rsidRPr="00396AC2">
        <w:rPr>
          <w:rStyle w:val="lev"/>
        </w:rPr>
        <w:t>38400</w:t>
      </w:r>
      <w:r w:rsidRPr="00396AC2">
        <w:t xml:space="preserve"> (sauf si vous avez choisi une autre vitesse).</w:t>
      </w:r>
    </w:p>
    <w:p w:rsidR="007A5099" w:rsidRPr="007A5099" w:rsidRDefault="007A5099" w:rsidP="007A5099"/>
    <w:p w:rsidR="007A5099" w:rsidRPr="00ED6C3D" w:rsidRDefault="007A5099" w:rsidP="00ED6C3D">
      <w:pPr>
        <w:pStyle w:val="Titre1"/>
        <w:rPr>
          <w:rFonts w:ascii="Times New Roman" w:hAnsi="Times New Roman" w:cs="Times New Roman"/>
          <w:sz w:val="24"/>
          <w:szCs w:val="24"/>
        </w:rPr>
      </w:pPr>
      <w:bookmarkStart w:id="17" w:name="_Toc187046897"/>
      <w:r w:rsidRPr="00ED6C3D">
        <w:rPr>
          <w:rStyle w:val="lev"/>
          <w:rFonts w:ascii="Times New Roman" w:hAnsi="Times New Roman" w:cs="Times New Roman"/>
          <w:b/>
          <w:bCs/>
          <w:sz w:val="24"/>
          <w:szCs w:val="24"/>
        </w:rPr>
        <w:t>Besoin d'aide supplémentaire ?</w:t>
      </w:r>
      <w:bookmarkEnd w:id="17"/>
    </w:p>
    <w:p w:rsidR="007A5099" w:rsidRDefault="007A5099" w:rsidP="007A5099">
      <w:pPr>
        <w:pStyle w:val="NormalWeb"/>
      </w:pPr>
      <w:r w:rsidRPr="00396AC2">
        <w:rPr>
          <w:lang w:val="fr-FR"/>
        </w:rPr>
        <w:t>Pour tout autre problème non listé, contactez-moi pour obtenir des conseils.</w:t>
      </w:r>
      <w:r w:rsidRPr="00396AC2">
        <w:rPr>
          <w:lang w:val="fr-FR"/>
        </w:rPr>
        <w:br/>
      </w:r>
      <w:r>
        <w:t>Merci de fournir les informations suivantes :</w:t>
      </w:r>
    </w:p>
    <w:p w:rsidR="007A5099" w:rsidRDefault="007A5099" w:rsidP="007A5099">
      <w:pPr>
        <w:numPr>
          <w:ilvl w:val="0"/>
          <w:numId w:val="20"/>
        </w:numPr>
        <w:spacing w:before="100" w:beforeAutospacing="1" w:after="100" w:afterAutospacing="1"/>
      </w:pPr>
      <w:r>
        <w:t>Modèle d'altimètre</w:t>
      </w:r>
    </w:p>
    <w:p w:rsidR="007A5099" w:rsidRDefault="007A5099" w:rsidP="007A5099">
      <w:pPr>
        <w:numPr>
          <w:ilvl w:val="0"/>
          <w:numId w:val="20"/>
        </w:numPr>
        <w:spacing w:before="100" w:beforeAutospacing="1" w:after="100" w:afterAutospacing="1"/>
      </w:pPr>
      <w:r>
        <w:t>Version du firmware</w:t>
      </w:r>
    </w:p>
    <w:p w:rsidR="007A5099" w:rsidRDefault="007A5099" w:rsidP="007A5099">
      <w:pPr>
        <w:numPr>
          <w:ilvl w:val="0"/>
          <w:numId w:val="20"/>
        </w:numPr>
        <w:spacing w:before="100" w:beforeAutospacing="1" w:after="100" w:afterAutospacing="1"/>
      </w:pPr>
      <w:r>
        <w:t>Version d'Android</w:t>
      </w:r>
    </w:p>
    <w:p w:rsidR="007A5099" w:rsidRDefault="007A5099" w:rsidP="007A5099">
      <w:pPr>
        <w:numPr>
          <w:ilvl w:val="0"/>
          <w:numId w:val="20"/>
        </w:numPr>
        <w:spacing w:before="100" w:beforeAutospacing="1" w:after="100" w:afterAutospacing="1"/>
      </w:pPr>
      <w:r>
        <w:t>Version de la console</w:t>
      </w:r>
    </w:p>
    <w:p w:rsidR="00662EF5" w:rsidRPr="003C7B08" w:rsidRDefault="00662EF5" w:rsidP="007A5099">
      <w:pPr>
        <w:rPr>
          <w:lang w:val="en-GB"/>
        </w:rPr>
      </w:pPr>
    </w:p>
    <w:sectPr w:rsidR="00662EF5" w:rsidRPr="003C7B08" w:rsidSect="006061A3">
      <w:headerReference w:type="default" r:id="rId56"/>
      <w:footerReference w:type="default" r:id="rId57"/>
      <w:pgSz w:w="11906" w:h="16838"/>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2BC1" w:rsidRDefault="00A72BC1">
      <w:r>
        <w:separator/>
      </w:r>
    </w:p>
  </w:endnote>
  <w:endnote w:type="continuationSeparator" w:id="1">
    <w:p w:rsidR="00A72BC1" w:rsidRDefault="00A72BC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Arial Unicode MS"/>
    <w:panose1 w:val="02010601000101010101"/>
    <w:charset w:val="88"/>
    <w:family w:val="auto"/>
    <w:notTrueType/>
    <w:pitch w:val="variable"/>
    <w:sig w:usb0="00000000"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D12" w:rsidRDefault="00622D12" w:rsidP="00A24454">
    <w:pPr>
      <w:pStyle w:val="Pieddepage"/>
      <w:tabs>
        <w:tab w:val="clear" w:pos="4536"/>
        <w:tab w:val="center" w:pos="3600"/>
        <w:tab w:val="left" w:pos="6480"/>
      </w:tabs>
    </w:pPr>
    <w:fldSimple w:instr=" DATE \@ &quot;dd/MM/yyyy&quot; ">
      <w:r w:rsidR="00486E50">
        <w:rPr>
          <w:noProof/>
        </w:rPr>
        <w:t>06/01/2025</w:t>
      </w:r>
    </w:fldSimple>
    <w:r>
      <w:tab/>
    </w:r>
    <w:r w:rsidRPr="00F43958">
      <w:t>Copyright © Boris du Reau 20</w:t>
    </w:r>
    <w:r>
      <w:t>12-2025</w:t>
    </w:r>
    <w:r>
      <w:tab/>
    </w:r>
    <w:r>
      <w:tab/>
      <w:t xml:space="preserve">page </w:t>
    </w:r>
    <w:r>
      <w:rPr>
        <w:rStyle w:val="Numrodepage"/>
      </w:rPr>
      <w:fldChar w:fldCharType="begin"/>
    </w:r>
    <w:r>
      <w:rPr>
        <w:rStyle w:val="Numrodepage"/>
      </w:rPr>
      <w:instrText xml:space="preserve"> PAGE </w:instrText>
    </w:r>
    <w:r>
      <w:rPr>
        <w:rStyle w:val="Numrodepage"/>
      </w:rPr>
      <w:fldChar w:fldCharType="separate"/>
    </w:r>
    <w:r w:rsidR="00486E50">
      <w:rPr>
        <w:rStyle w:val="Numrodepage"/>
        <w:noProof/>
      </w:rPr>
      <w:t>1</w:t>
    </w:r>
    <w:r>
      <w:rPr>
        <w:rStyle w:val="Numrodepage"/>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2BC1" w:rsidRDefault="00A72BC1">
      <w:r>
        <w:separator/>
      </w:r>
    </w:p>
  </w:footnote>
  <w:footnote w:type="continuationSeparator" w:id="1">
    <w:p w:rsidR="00A72BC1" w:rsidRDefault="00A72BC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D12" w:rsidRPr="003F6175" w:rsidRDefault="00622D12">
    <w:pPr>
      <w:pStyle w:val="En-tte"/>
      <w:rPr>
        <w:lang w:val="en-GB"/>
      </w:rPr>
    </w:pPr>
    <w:r w:rsidRPr="003F6175">
      <w:rPr>
        <w:lang w:val="en-GB"/>
      </w:rPr>
      <w:tab/>
    </w:r>
    <w:r w:rsidR="006061A3">
      <w:rPr>
        <w:lang w:val="en-GB"/>
      </w:rPr>
      <w:t>Ultimate</w:t>
    </w:r>
    <w:r w:rsidRPr="003F6175">
      <w:rPr>
        <w:lang w:val="en-GB"/>
      </w:rPr>
      <w:t xml:space="preserve"> Altimeter </w:t>
    </w:r>
    <w:r w:rsidR="00B62656" w:rsidRPr="00B62656">
      <w:rPr>
        <w:lang w:val="en-GB"/>
      </w:rPr>
      <w:t>Manuel d'utilisation</w:t>
    </w:r>
    <w:r w:rsidR="00B62656">
      <w:t xml:space="preserve"> </w:t>
    </w:r>
    <w:r w:rsidR="00486E50">
      <w:rPr>
        <w:noProof/>
        <w:lang w:val="en-GB" w:eastAsia="en-GB"/>
      </w:rPr>
      <w:drawing>
        <wp:inline distT="0" distB="0" distL="0" distR="0">
          <wp:extent cx="457200" cy="419100"/>
          <wp:effectExtent l="19050" t="0" r="0" b="0"/>
          <wp:docPr id="36" name="Image 36" descr="Rocketbea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ocketbear-avatar"/>
                  <pic:cNvPicPr>
                    <a:picLocks noChangeAspect="1" noChangeArrowheads="1"/>
                  </pic:cNvPicPr>
                </pic:nvPicPr>
                <pic:blipFill>
                  <a:blip r:embed="rId1"/>
                  <a:srcRect/>
                  <a:stretch>
                    <a:fillRect/>
                  </a:stretch>
                </pic:blipFill>
                <pic:spPr bwMode="auto">
                  <a:xfrm>
                    <a:off x="0" y="0"/>
                    <a:ext cx="457200" cy="41910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22A5B"/>
    <w:multiLevelType w:val="multilevel"/>
    <w:tmpl w:val="58C87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EB22CC"/>
    <w:multiLevelType w:val="multilevel"/>
    <w:tmpl w:val="5EE04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F64498"/>
    <w:multiLevelType w:val="multilevel"/>
    <w:tmpl w:val="92927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EF6549"/>
    <w:multiLevelType w:val="multilevel"/>
    <w:tmpl w:val="DFCA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E40A61"/>
    <w:multiLevelType w:val="hybridMultilevel"/>
    <w:tmpl w:val="24CAA0F0"/>
    <w:lvl w:ilvl="0" w:tplc="7E109024">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nsid w:val="208537FF"/>
    <w:multiLevelType w:val="multilevel"/>
    <w:tmpl w:val="DB107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6230A5"/>
    <w:multiLevelType w:val="multilevel"/>
    <w:tmpl w:val="C20E4D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2B0975"/>
    <w:multiLevelType w:val="multilevel"/>
    <w:tmpl w:val="21F6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0A3D75"/>
    <w:multiLevelType w:val="multilevel"/>
    <w:tmpl w:val="A9406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4A71A8C"/>
    <w:multiLevelType w:val="multilevel"/>
    <w:tmpl w:val="5F1A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5F14BF"/>
    <w:multiLevelType w:val="multilevel"/>
    <w:tmpl w:val="1534E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F6136AC"/>
    <w:multiLevelType w:val="multilevel"/>
    <w:tmpl w:val="258CB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3F421F7"/>
    <w:multiLevelType w:val="multilevel"/>
    <w:tmpl w:val="868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6363D74"/>
    <w:multiLevelType w:val="hybridMultilevel"/>
    <w:tmpl w:val="3ECEE4D2"/>
    <w:lvl w:ilvl="0" w:tplc="7768522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812280C"/>
    <w:multiLevelType w:val="multilevel"/>
    <w:tmpl w:val="405EC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EF811DF"/>
    <w:multiLevelType w:val="multilevel"/>
    <w:tmpl w:val="71F2E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CE84D73"/>
    <w:multiLevelType w:val="hybridMultilevel"/>
    <w:tmpl w:val="12467946"/>
    <w:lvl w:ilvl="0" w:tplc="55424F6A">
      <w:start w:val="2"/>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70E26CF9"/>
    <w:multiLevelType w:val="hybridMultilevel"/>
    <w:tmpl w:val="048CADD6"/>
    <w:lvl w:ilvl="0" w:tplc="15BE97E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D8402FD"/>
    <w:multiLevelType w:val="hybridMultilevel"/>
    <w:tmpl w:val="66264818"/>
    <w:lvl w:ilvl="0" w:tplc="DAACB99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F0B0AA7"/>
    <w:multiLevelType w:val="multilevel"/>
    <w:tmpl w:val="A6BE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6"/>
  </w:num>
  <w:num w:numId="3">
    <w:abstractNumId w:val="13"/>
  </w:num>
  <w:num w:numId="4">
    <w:abstractNumId w:val="17"/>
  </w:num>
  <w:num w:numId="5">
    <w:abstractNumId w:val="18"/>
  </w:num>
  <w:num w:numId="6">
    <w:abstractNumId w:val="1"/>
  </w:num>
  <w:num w:numId="7">
    <w:abstractNumId w:val="9"/>
  </w:num>
  <w:num w:numId="8">
    <w:abstractNumId w:val="0"/>
  </w:num>
  <w:num w:numId="9">
    <w:abstractNumId w:val="12"/>
  </w:num>
  <w:num w:numId="10">
    <w:abstractNumId w:val="3"/>
  </w:num>
  <w:num w:numId="11">
    <w:abstractNumId w:val="5"/>
  </w:num>
  <w:num w:numId="12">
    <w:abstractNumId w:val="10"/>
  </w:num>
  <w:num w:numId="13">
    <w:abstractNumId w:val="14"/>
  </w:num>
  <w:num w:numId="14">
    <w:abstractNumId w:val="15"/>
  </w:num>
  <w:num w:numId="15">
    <w:abstractNumId w:val="8"/>
  </w:num>
  <w:num w:numId="16">
    <w:abstractNumId w:val="6"/>
  </w:num>
  <w:num w:numId="17">
    <w:abstractNumId w:val="2"/>
  </w:num>
  <w:num w:numId="18">
    <w:abstractNumId w:val="11"/>
  </w:num>
  <w:num w:numId="19">
    <w:abstractNumId w:val="19"/>
  </w:num>
  <w:num w:numId="2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08"/>
  <w:hyphenationZone w:val="425"/>
  <w:characterSpacingControl w:val="doNotCompress"/>
  <w:hdrShapeDefaults>
    <o:shapedefaults v:ext="edit" spidmax="3074"/>
  </w:hdrShapeDefaults>
  <w:footnotePr>
    <w:footnote w:id="0"/>
    <w:footnote w:id="1"/>
  </w:footnotePr>
  <w:endnotePr>
    <w:endnote w:id="0"/>
    <w:endnote w:id="1"/>
  </w:endnotePr>
  <w:compat/>
  <w:rsids>
    <w:rsidRoot w:val="00A24454"/>
    <w:rsid w:val="00012E32"/>
    <w:rsid w:val="00015D0B"/>
    <w:rsid w:val="0001735E"/>
    <w:rsid w:val="00027764"/>
    <w:rsid w:val="00032697"/>
    <w:rsid w:val="00032C6B"/>
    <w:rsid w:val="0005135C"/>
    <w:rsid w:val="00060865"/>
    <w:rsid w:val="00061295"/>
    <w:rsid w:val="00067F40"/>
    <w:rsid w:val="00076F7D"/>
    <w:rsid w:val="000814FC"/>
    <w:rsid w:val="000912E4"/>
    <w:rsid w:val="00092472"/>
    <w:rsid w:val="000A0411"/>
    <w:rsid w:val="000A07A0"/>
    <w:rsid w:val="000A1DFA"/>
    <w:rsid w:val="000A737C"/>
    <w:rsid w:val="000B3351"/>
    <w:rsid w:val="000B3D85"/>
    <w:rsid w:val="000B5CE0"/>
    <w:rsid w:val="000C2AEA"/>
    <w:rsid w:val="000C371E"/>
    <w:rsid w:val="000D454F"/>
    <w:rsid w:val="000D5760"/>
    <w:rsid w:val="000E3331"/>
    <w:rsid w:val="000E7964"/>
    <w:rsid w:val="000F7865"/>
    <w:rsid w:val="001104BA"/>
    <w:rsid w:val="00120739"/>
    <w:rsid w:val="00125F97"/>
    <w:rsid w:val="001354E5"/>
    <w:rsid w:val="00145650"/>
    <w:rsid w:val="00150E7E"/>
    <w:rsid w:val="00162D68"/>
    <w:rsid w:val="001650B1"/>
    <w:rsid w:val="00165D85"/>
    <w:rsid w:val="0017108F"/>
    <w:rsid w:val="00173803"/>
    <w:rsid w:val="00173EE1"/>
    <w:rsid w:val="00176996"/>
    <w:rsid w:val="001848C5"/>
    <w:rsid w:val="00187490"/>
    <w:rsid w:val="00187BDD"/>
    <w:rsid w:val="00195CAE"/>
    <w:rsid w:val="001B1A55"/>
    <w:rsid w:val="001B6E23"/>
    <w:rsid w:val="001C2FA3"/>
    <w:rsid w:val="001C6FE1"/>
    <w:rsid w:val="001D0717"/>
    <w:rsid w:val="001D5730"/>
    <w:rsid w:val="001D6283"/>
    <w:rsid w:val="001E276F"/>
    <w:rsid w:val="001F4EA3"/>
    <w:rsid w:val="001F54CC"/>
    <w:rsid w:val="002024DD"/>
    <w:rsid w:val="00205C59"/>
    <w:rsid w:val="00206862"/>
    <w:rsid w:val="00222599"/>
    <w:rsid w:val="00222A3D"/>
    <w:rsid w:val="002266D7"/>
    <w:rsid w:val="0022784B"/>
    <w:rsid w:val="00230365"/>
    <w:rsid w:val="0023221E"/>
    <w:rsid w:val="002369C8"/>
    <w:rsid w:val="00247743"/>
    <w:rsid w:val="00254A62"/>
    <w:rsid w:val="002704C9"/>
    <w:rsid w:val="00271343"/>
    <w:rsid w:val="002722CD"/>
    <w:rsid w:val="00274EBD"/>
    <w:rsid w:val="002922BE"/>
    <w:rsid w:val="0029424A"/>
    <w:rsid w:val="00294647"/>
    <w:rsid w:val="00296DFD"/>
    <w:rsid w:val="002A3200"/>
    <w:rsid w:val="002B2477"/>
    <w:rsid w:val="002C1082"/>
    <w:rsid w:val="002C1C29"/>
    <w:rsid w:val="002C4D76"/>
    <w:rsid w:val="002C52E3"/>
    <w:rsid w:val="002D483C"/>
    <w:rsid w:val="002E0E95"/>
    <w:rsid w:val="002E36DB"/>
    <w:rsid w:val="002E3DC9"/>
    <w:rsid w:val="002E684F"/>
    <w:rsid w:val="00302F0B"/>
    <w:rsid w:val="00306B20"/>
    <w:rsid w:val="003123C2"/>
    <w:rsid w:val="00314C16"/>
    <w:rsid w:val="0032348C"/>
    <w:rsid w:val="00330639"/>
    <w:rsid w:val="003314E8"/>
    <w:rsid w:val="00334211"/>
    <w:rsid w:val="00334530"/>
    <w:rsid w:val="00346879"/>
    <w:rsid w:val="00357993"/>
    <w:rsid w:val="003579B1"/>
    <w:rsid w:val="00361CA7"/>
    <w:rsid w:val="003620AE"/>
    <w:rsid w:val="00373927"/>
    <w:rsid w:val="003927B4"/>
    <w:rsid w:val="0039488C"/>
    <w:rsid w:val="003A2CB1"/>
    <w:rsid w:val="003A77AC"/>
    <w:rsid w:val="003B2264"/>
    <w:rsid w:val="003C087E"/>
    <w:rsid w:val="003C7B08"/>
    <w:rsid w:val="003F6175"/>
    <w:rsid w:val="0040236A"/>
    <w:rsid w:val="00403025"/>
    <w:rsid w:val="00403AC8"/>
    <w:rsid w:val="00403EE8"/>
    <w:rsid w:val="00406F60"/>
    <w:rsid w:val="0041077A"/>
    <w:rsid w:val="00412F4A"/>
    <w:rsid w:val="004130DA"/>
    <w:rsid w:val="00420BD9"/>
    <w:rsid w:val="00420F44"/>
    <w:rsid w:val="00422847"/>
    <w:rsid w:val="00434F74"/>
    <w:rsid w:val="004606F4"/>
    <w:rsid w:val="0047536F"/>
    <w:rsid w:val="00484462"/>
    <w:rsid w:val="0048482A"/>
    <w:rsid w:val="00484A4A"/>
    <w:rsid w:val="00486E50"/>
    <w:rsid w:val="00493797"/>
    <w:rsid w:val="00494EAD"/>
    <w:rsid w:val="004978A8"/>
    <w:rsid w:val="004A5A74"/>
    <w:rsid w:val="004C0493"/>
    <w:rsid w:val="004D0564"/>
    <w:rsid w:val="004E0B99"/>
    <w:rsid w:val="004E12D5"/>
    <w:rsid w:val="004E1F4C"/>
    <w:rsid w:val="004E4EF9"/>
    <w:rsid w:val="004F0134"/>
    <w:rsid w:val="004F6F62"/>
    <w:rsid w:val="00504585"/>
    <w:rsid w:val="00505013"/>
    <w:rsid w:val="00516020"/>
    <w:rsid w:val="00516D98"/>
    <w:rsid w:val="00543296"/>
    <w:rsid w:val="00556FFB"/>
    <w:rsid w:val="00560843"/>
    <w:rsid w:val="00562CDC"/>
    <w:rsid w:val="0057089F"/>
    <w:rsid w:val="00592E33"/>
    <w:rsid w:val="005A0A85"/>
    <w:rsid w:val="005A1520"/>
    <w:rsid w:val="005A1AF7"/>
    <w:rsid w:val="005A386D"/>
    <w:rsid w:val="005A4F6E"/>
    <w:rsid w:val="005A6E46"/>
    <w:rsid w:val="005B4889"/>
    <w:rsid w:val="005B4C10"/>
    <w:rsid w:val="005B6EE6"/>
    <w:rsid w:val="005B7438"/>
    <w:rsid w:val="005B7B50"/>
    <w:rsid w:val="005C253D"/>
    <w:rsid w:val="005C721D"/>
    <w:rsid w:val="005E0428"/>
    <w:rsid w:val="005E7F5B"/>
    <w:rsid w:val="005F25F1"/>
    <w:rsid w:val="005F3AA5"/>
    <w:rsid w:val="005F4301"/>
    <w:rsid w:val="0060066A"/>
    <w:rsid w:val="00605A54"/>
    <w:rsid w:val="006061A3"/>
    <w:rsid w:val="00614365"/>
    <w:rsid w:val="0062281D"/>
    <w:rsid w:val="00622D12"/>
    <w:rsid w:val="00641968"/>
    <w:rsid w:val="00643843"/>
    <w:rsid w:val="00646392"/>
    <w:rsid w:val="00650F1E"/>
    <w:rsid w:val="0065256A"/>
    <w:rsid w:val="00657D34"/>
    <w:rsid w:val="006617E4"/>
    <w:rsid w:val="00662EF5"/>
    <w:rsid w:val="006714D9"/>
    <w:rsid w:val="006718FC"/>
    <w:rsid w:val="006732DA"/>
    <w:rsid w:val="006840BB"/>
    <w:rsid w:val="006862BA"/>
    <w:rsid w:val="00693CE4"/>
    <w:rsid w:val="00695A71"/>
    <w:rsid w:val="00697E88"/>
    <w:rsid w:val="006A099F"/>
    <w:rsid w:val="006A6D49"/>
    <w:rsid w:val="006B2975"/>
    <w:rsid w:val="006C05CB"/>
    <w:rsid w:val="006C1B44"/>
    <w:rsid w:val="006C7792"/>
    <w:rsid w:val="006C7BBD"/>
    <w:rsid w:val="006D1725"/>
    <w:rsid w:val="006D565A"/>
    <w:rsid w:val="006D5B37"/>
    <w:rsid w:val="006E4025"/>
    <w:rsid w:val="006F1B93"/>
    <w:rsid w:val="006F6909"/>
    <w:rsid w:val="007006D9"/>
    <w:rsid w:val="0070184A"/>
    <w:rsid w:val="00701FCE"/>
    <w:rsid w:val="00702709"/>
    <w:rsid w:val="00702DF2"/>
    <w:rsid w:val="00704115"/>
    <w:rsid w:val="007128C2"/>
    <w:rsid w:val="007214A6"/>
    <w:rsid w:val="007258C6"/>
    <w:rsid w:val="00732519"/>
    <w:rsid w:val="0073647A"/>
    <w:rsid w:val="007376A8"/>
    <w:rsid w:val="007406F5"/>
    <w:rsid w:val="007452D2"/>
    <w:rsid w:val="00745D23"/>
    <w:rsid w:val="0077218D"/>
    <w:rsid w:val="00776DB2"/>
    <w:rsid w:val="0077711C"/>
    <w:rsid w:val="00780D98"/>
    <w:rsid w:val="00783A45"/>
    <w:rsid w:val="007918F4"/>
    <w:rsid w:val="00792CD0"/>
    <w:rsid w:val="007948F7"/>
    <w:rsid w:val="007A4DB3"/>
    <w:rsid w:val="007A5099"/>
    <w:rsid w:val="007B0D9D"/>
    <w:rsid w:val="007C22F0"/>
    <w:rsid w:val="007C51EE"/>
    <w:rsid w:val="008006EE"/>
    <w:rsid w:val="00811663"/>
    <w:rsid w:val="008149DC"/>
    <w:rsid w:val="00814A10"/>
    <w:rsid w:val="0081684A"/>
    <w:rsid w:val="00826CD8"/>
    <w:rsid w:val="0082733F"/>
    <w:rsid w:val="008322BA"/>
    <w:rsid w:val="00836019"/>
    <w:rsid w:val="0083734B"/>
    <w:rsid w:val="0084256D"/>
    <w:rsid w:val="008447FC"/>
    <w:rsid w:val="008533D6"/>
    <w:rsid w:val="0086623C"/>
    <w:rsid w:val="0086727D"/>
    <w:rsid w:val="00870632"/>
    <w:rsid w:val="00875D5E"/>
    <w:rsid w:val="00881FD7"/>
    <w:rsid w:val="00886193"/>
    <w:rsid w:val="00887FF2"/>
    <w:rsid w:val="008930BF"/>
    <w:rsid w:val="008A17F6"/>
    <w:rsid w:val="008A4AAC"/>
    <w:rsid w:val="008A604A"/>
    <w:rsid w:val="008A65DB"/>
    <w:rsid w:val="008B0761"/>
    <w:rsid w:val="008B72A3"/>
    <w:rsid w:val="008C704D"/>
    <w:rsid w:val="008D0CD0"/>
    <w:rsid w:val="008D3B93"/>
    <w:rsid w:val="008E03C9"/>
    <w:rsid w:val="008F00CA"/>
    <w:rsid w:val="008F5209"/>
    <w:rsid w:val="008F55C1"/>
    <w:rsid w:val="009114D0"/>
    <w:rsid w:val="00912AE1"/>
    <w:rsid w:val="009145A5"/>
    <w:rsid w:val="00915370"/>
    <w:rsid w:val="00920A1C"/>
    <w:rsid w:val="00922F2B"/>
    <w:rsid w:val="00924987"/>
    <w:rsid w:val="0092604C"/>
    <w:rsid w:val="00934DC0"/>
    <w:rsid w:val="0093647B"/>
    <w:rsid w:val="009475FE"/>
    <w:rsid w:val="00953653"/>
    <w:rsid w:val="009540C3"/>
    <w:rsid w:val="00956B46"/>
    <w:rsid w:val="009606F8"/>
    <w:rsid w:val="00967E37"/>
    <w:rsid w:val="009751DE"/>
    <w:rsid w:val="00983189"/>
    <w:rsid w:val="009854CF"/>
    <w:rsid w:val="009A2BB2"/>
    <w:rsid w:val="009A5837"/>
    <w:rsid w:val="009B08D2"/>
    <w:rsid w:val="009D5BD3"/>
    <w:rsid w:val="009E05A8"/>
    <w:rsid w:val="009E1252"/>
    <w:rsid w:val="009E6A48"/>
    <w:rsid w:val="00A0025E"/>
    <w:rsid w:val="00A0027B"/>
    <w:rsid w:val="00A0246B"/>
    <w:rsid w:val="00A14248"/>
    <w:rsid w:val="00A150BA"/>
    <w:rsid w:val="00A24454"/>
    <w:rsid w:val="00A27E80"/>
    <w:rsid w:val="00A37FD4"/>
    <w:rsid w:val="00A44115"/>
    <w:rsid w:val="00A45B19"/>
    <w:rsid w:val="00A47A94"/>
    <w:rsid w:val="00A54E09"/>
    <w:rsid w:val="00A55A63"/>
    <w:rsid w:val="00A57C6A"/>
    <w:rsid w:val="00A62003"/>
    <w:rsid w:val="00A662AF"/>
    <w:rsid w:val="00A663B8"/>
    <w:rsid w:val="00A72BC1"/>
    <w:rsid w:val="00A80C31"/>
    <w:rsid w:val="00A81E35"/>
    <w:rsid w:val="00A9413E"/>
    <w:rsid w:val="00AA2018"/>
    <w:rsid w:val="00AA45E8"/>
    <w:rsid w:val="00AB135D"/>
    <w:rsid w:val="00AB3B3F"/>
    <w:rsid w:val="00AC4E57"/>
    <w:rsid w:val="00AD2D79"/>
    <w:rsid w:val="00AD5BD1"/>
    <w:rsid w:val="00AE74AE"/>
    <w:rsid w:val="00AF6208"/>
    <w:rsid w:val="00B023AE"/>
    <w:rsid w:val="00B03ADC"/>
    <w:rsid w:val="00B0532A"/>
    <w:rsid w:val="00B208FB"/>
    <w:rsid w:val="00B2457E"/>
    <w:rsid w:val="00B24AD8"/>
    <w:rsid w:val="00B26E04"/>
    <w:rsid w:val="00B402A6"/>
    <w:rsid w:val="00B43A77"/>
    <w:rsid w:val="00B465E1"/>
    <w:rsid w:val="00B56968"/>
    <w:rsid w:val="00B6065D"/>
    <w:rsid w:val="00B62656"/>
    <w:rsid w:val="00B71F38"/>
    <w:rsid w:val="00B8508C"/>
    <w:rsid w:val="00B9407C"/>
    <w:rsid w:val="00BA485B"/>
    <w:rsid w:val="00BB4F63"/>
    <w:rsid w:val="00BB7DBF"/>
    <w:rsid w:val="00BC3AAE"/>
    <w:rsid w:val="00BC5818"/>
    <w:rsid w:val="00BC7A6F"/>
    <w:rsid w:val="00BF2D93"/>
    <w:rsid w:val="00C164BB"/>
    <w:rsid w:val="00C177E5"/>
    <w:rsid w:val="00C359FA"/>
    <w:rsid w:val="00C4290A"/>
    <w:rsid w:val="00C441C9"/>
    <w:rsid w:val="00C566CB"/>
    <w:rsid w:val="00C615EE"/>
    <w:rsid w:val="00C61CC7"/>
    <w:rsid w:val="00C61D55"/>
    <w:rsid w:val="00C730B2"/>
    <w:rsid w:val="00C768DF"/>
    <w:rsid w:val="00C838C6"/>
    <w:rsid w:val="00C914B3"/>
    <w:rsid w:val="00C93222"/>
    <w:rsid w:val="00CA223E"/>
    <w:rsid w:val="00CA6A3E"/>
    <w:rsid w:val="00CB5269"/>
    <w:rsid w:val="00CB6650"/>
    <w:rsid w:val="00CD143E"/>
    <w:rsid w:val="00CD14AD"/>
    <w:rsid w:val="00CD2FF2"/>
    <w:rsid w:val="00CD4D0B"/>
    <w:rsid w:val="00CE4399"/>
    <w:rsid w:val="00CE4836"/>
    <w:rsid w:val="00CE615E"/>
    <w:rsid w:val="00CE7617"/>
    <w:rsid w:val="00CF7FE4"/>
    <w:rsid w:val="00D00B45"/>
    <w:rsid w:val="00D04815"/>
    <w:rsid w:val="00D30CAB"/>
    <w:rsid w:val="00D340C7"/>
    <w:rsid w:val="00D471C2"/>
    <w:rsid w:val="00D549B0"/>
    <w:rsid w:val="00D570CC"/>
    <w:rsid w:val="00D6285B"/>
    <w:rsid w:val="00D64E26"/>
    <w:rsid w:val="00D662B9"/>
    <w:rsid w:val="00D6775B"/>
    <w:rsid w:val="00D70738"/>
    <w:rsid w:val="00D737A6"/>
    <w:rsid w:val="00D93592"/>
    <w:rsid w:val="00DA2E32"/>
    <w:rsid w:val="00DA32A7"/>
    <w:rsid w:val="00DB0536"/>
    <w:rsid w:val="00DB565A"/>
    <w:rsid w:val="00DC1D10"/>
    <w:rsid w:val="00DE190A"/>
    <w:rsid w:val="00DE2DAA"/>
    <w:rsid w:val="00DE551C"/>
    <w:rsid w:val="00DE667D"/>
    <w:rsid w:val="00E00522"/>
    <w:rsid w:val="00E02037"/>
    <w:rsid w:val="00E04749"/>
    <w:rsid w:val="00E101F1"/>
    <w:rsid w:val="00E12A06"/>
    <w:rsid w:val="00E13ACB"/>
    <w:rsid w:val="00E1527D"/>
    <w:rsid w:val="00E22713"/>
    <w:rsid w:val="00E345D1"/>
    <w:rsid w:val="00E369B5"/>
    <w:rsid w:val="00E45E0E"/>
    <w:rsid w:val="00E53070"/>
    <w:rsid w:val="00E55618"/>
    <w:rsid w:val="00E5685A"/>
    <w:rsid w:val="00E62CE4"/>
    <w:rsid w:val="00E7370A"/>
    <w:rsid w:val="00E9715E"/>
    <w:rsid w:val="00E9720E"/>
    <w:rsid w:val="00EA2F7C"/>
    <w:rsid w:val="00EB2D86"/>
    <w:rsid w:val="00EC41D8"/>
    <w:rsid w:val="00EC59AA"/>
    <w:rsid w:val="00EC7283"/>
    <w:rsid w:val="00ED02BF"/>
    <w:rsid w:val="00ED6C3D"/>
    <w:rsid w:val="00EE7244"/>
    <w:rsid w:val="00EF26D8"/>
    <w:rsid w:val="00EF493B"/>
    <w:rsid w:val="00F077BE"/>
    <w:rsid w:val="00F169F6"/>
    <w:rsid w:val="00F17231"/>
    <w:rsid w:val="00F3106B"/>
    <w:rsid w:val="00F3456C"/>
    <w:rsid w:val="00F35899"/>
    <w:rsid w:val="00F43958"/>
    <w:rsid w:val="00F53063"/>
    <w:rsid w:val="00F638E0"/>
    <w:rsid w:val="00F679FC"/>
    <w:rsid w:val="00F8394E"/>
    <w:rsid w:val="00F90657"/>
    <w:rsid w:val="00F94177"/>
    <w:rsid w:val="00FC50BC"/>
    <w:rsid w:val="00FD100E"/>
    <w:rsid w:val="00FD15AD"/>
    <w:rsid w:val="00FD17A4"/>
    <w:rsid w:val="00FD3E46"/>
    <w:rsid w:val="00FE4A8B"/>
    <w:rsid w:val="00FE73B7"/>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14C16"/>
    <w:rPr>
      <w:sz w:val="24"/>
      <w:szCs w:val="24"/>
      <w:lang w:val="fr-FR" w:eastAsia="fr-FR"/>
    </w:rPr>
  </w:style>
  <w:style w:type="paragraph" w:styleId="Titre1">
    <w:name w:val="heading 1"/>
    <w:basedOn w:val="Normal"/>
    <w:next w:val="Normal"/>
    <w:link w:val="Titre1Car"/>
    <w:qFormat/>
    <w:rsid w:val="006C1B44"/>
    <w:pPr>
      <w:keepNext/>
      <w:spacing w:before="240" w:after="60"/>
      <w:outlineLvl w:val="0"/>
    </w:pPr>
    <w:rPr>
      <w:rFonts w:ascii="Arial" w:hAnsi="Arial" w:cs="Arial"/>
      <w:b/>
      <w:bCs/>
      <w:kern w:val="32"/>
      <w:sz w:val="32"/>
      <w:szCs w:val="32"/>
    </w:rPr>
  </w:style>
  <w:style w:type="paragraph" w:styleId="Titre2">
    <w:name w:val="heading 2"/>
    <w:basedOn w:val="Normal"/>
    <w:next w:val="Normal"/>
    <w:link w:val="Titre2Car"/>
    <w:qFormat/>
    <w:rsid w:val="006C1B44"/>
    <w:pPr>
      <w:keepNext/>
      <w:spacing w:before="240" w:after="60"/>
      <w:outlineLvl w:val="1"/>
    </w:pPr>
    <w:rPr>
      <w:rFonts w:ascii="Arial" w:hAnsi="Arial" w:cs="Arial"/>
      <w:b/>
      <w:bCs/>
      <w:i/>
      <w:iCs/>
      <w:sz w:val="28"/>
      <w:szCs w:val="28"/>
    </w:rPr>
  </w:style>
  <w:style w:type="paragraph" w:styleId="Titre3">
    <w:name w:val="heading 3"/>
    <w:basedOn w:val="Normal"/>
    <w:next w:val="Normal"/>
    <w:link w:val="Titre3Car"/>
    <w:unhideWhenUsed/>
    <w:qFormat/>
    <w:rsid w:val="00B402A6"/>
    <w:pPr>
      <w:keepNext/>
      <w:spacing w:before="240" w:after="60"/>
      <w:outlineLvl w:val="2"/>
    </w:pPr>
    <w:rPr>
      <w:rFonts w:ascii="Cambria" w:hAnsi="Cambria"/>
      <w:b/>
      <w:bCs/>
      <w:sz w:val="26"/>
      <w:szCs w:val="26"/>
    </w:rPr>
  </w:style>
  <w:style w:type="paragraph" w:styleId="Titre4">
    <w:name w:val="heading 4"/>
    <w:basedOn w:val="Normal"/>
    <w:next w:val="Normal"/>
    <w:link w:val="Titre4Car"/>
    <w:uiPriority w:val="9"/>
    <w:unhideWhenUsed/>
    <w:qFormat/>
    <w:rsid w:val="00B62656"/>
    <w:pPr>
      <w:keepNext/>
      <w:keepLines/>
      <w:spacing w:before="200" w:line="276" w:lineRule="auto"/>
      <w:outlineLvl w:val="3"/>
    </w:pPr>
    <w:rPr>
      <w:rFonts w:ascii="Cambria" w:hAnsi="Cambria"/>
      <w:b/>
      <w:bCs/>
      <w:i/>
      <w:iCs/>
      <w:color w:val="4F81BD"/>
      <w:sz w:val="22"/>
      <w:szCs w:val="22"/>
      <w:lang w:val="en-GB" w:eastAsia="en-US"/>
    </w:rPr>
  </w:style>
  <w:style w:type="character" w:default="1" w:styleId="Policepardfaut">
    <w:name w:val="Default Paragraph Font"/>
    <w:semiHidden/>
  </w:style>
  <w:style w:type="table" w:default="1" w:styleId="TableauNormal">
    <w:name w:val="Normal Table"/>
    <w:semiHidden/>
    <w:tblPr>
      <w:tblInd w:w="0" w:type="dxa"/>
      <w:tblCellMar>
        <w:top w:w="0" w:type="dxa"/>
        <w:left w:w="108" w:type="dxa"/>
        <w:bottom w:w="0" w:type="dxa"/>
        <w:right w:w="108" w:type="dxa"/>
      </w:tblCellMar>
    </w:tblPr>
  </w:style>
  <w:style w:type="numbering" w:default="1" w:styleId="Aucuneliste">
    <w:name w:val="No List"/>
    <w:semiHidden/>
  </w:style>
  <w:style w:type="paragraph" w:styleId="En-tte">
    <w:name w:val="header"/>
    <w:basedOn w:val="Normal"/>
    <w:rsid w:val="00A24454"/>
    <w:pPr>
      <w:tabs>
        <w:tab w:val="center" w:pos="4536"/>
        <w:tab w:val="right" w:pos="9072"/>
      </w:tabs>
    </w:pPr>
  </w:style>
  <w:style w:type="paragraph" w:styleId="Pieddepage">
    <w:name w:val="footer"/>
    <w:basedOn w:val="Normal"/>
    <w:rsid w:val="00A24454"/>
    <w:pPr>
      <w:tabs>
        <w:tab w:val="center" w:pos="4536"/>
        <w:tab w:val="right" w:pos="9072"/>
      </w:tabs>
    </w:pPr>
  </w:style>
  <w:style w:type="character" w:styleId="Numrodepage">
    <w:name w:val="page number"/>
    <w:basedOn w:val="Policepardfaut"/>
    <w:rsid w:val="00A24454"/>
  </w:style>
  <w:style w:type="table" w:styleId="Grilledutableau">
    <w:name w:val="Table Grid"/>
    <w:basedOn w:val="TableauNormal"/>
    <w:rsid w:val="00A244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1">
    <w:name w:val="toc 1"/>
    <w:basedOn w:val="Normal"/>
    <w:next w:val="Normal"/>
    <w:autoRedefine/>
    <w:uiPriority w:val="39"/>
    <w:rsid w:val="006C1B44"/>
    <w:rPr>
      <w:rFonts w:eastAsia="PMingLiU"/>
      <w:lang w:eastAsia="zh-TW"/>
    </w:rPr>
  </w:style>
  <w:style w:type="character" w:styleId="Lienhypertexte">
    <w:name w:val="Hyperlink"/>
    <w:basedOn w:val="Policepardfaut"/>
    <w:uiPriority w:val="99"/>
    <w:rsid w:val="006C1B44"/>
    <w:rPr>
      <w:color w:val="0000FF"/>
      <w:u w:val="single"/>
    </w:rPr>
  </w:style>
  <w:style w:type="paragraph" w:styleId="TM2">
    <w:name w:val="toc 2"/>
    <w:basedOn w:val="Normal"/>
    <w:next w:val="Normal"/>
    <w:autoRedefine/>
    <w:uiPriority w:val="39"/>
    <w:rsid w:val="006C1B44"/>
    <w:pPr>
      <w:ind w:left="240"/>
    </w:pPr>
    <w:rPr>
      <w:rFonts w:eastAsia="PMingLiU"/>
      <w:lang w:eastAsia="zh-TW"/>
    </w:rPr>
  </w:style>
  <w:style w:type="character" w:customStyle="1" w:styleId="Titre2Car">
    <w:name w:val="Titre 2 Car"/>
    <w:basedOn w:val="Policepardfaut"/>
    <w:link w:val="Titre2"/>
    <w:rsid w:val="006C1B44"/>
    <w:rPr>
      <w:rFonts w:ascii="Arial" w:hAnsi="Arial" w:cs="Arial"/>
      <w:b/>
      <w:bCs/>
      <w:i/>
      <w:iCs/>
      <w:sz w:val="28"/>
      <w:szCs w:val="28"/>
      <w:lang w:val="fr-FR" w:eastAsia="fr-FR" w:bidi="ar-SA"/>
    </w:rPr>
  </w:style>
  <w:style w:type="character" w:customStyle="1" w:styleId="Titre1Car">
    <w:name w:val="Titre 1 Car"/>
    <w:basedOn w:val="Policepardfaut"/>
    <w:link w:val="Titre1"/>
    <w:rsid w:val="004A5A74"/>
    <w:rPr>
      <w:rFonts w:ascii="Arial" w:hAnsi="Arial" w:cs="Arial"/>
      <w:b/>
      <w:bCs/>
      <w:kern w:val="32"/>
      <w:sz w:val="32"/>
      <w:szCs w:val="32"/>
      <w:lang w:val="fr-FR" w:eastAsia="fr-FR" w:bidi="ar-SA"/>
    </w:rPr>
  </w:style>
  <w:style w:type="paragraph" w:styleId="Textedebulles">
    <w:name w:val="Balloon Text"/>
    <w:basedOn w:val="Normal"/>
    <w:link w:val="TextedebullesCar"/>
    <w:rsid w:val="00DE551C"/>
    <w:rPr>
      <w:rFonts w:ascii="Tahoma" w:hAnsi="Tahoma" w:cs="Tahoma"/>
      <w:sz w:val="16"/>
      <w:szCs w:val="16"/>
    </w:rPr>
  </w:style>
  <w:style w:type="character" w:customStyle="1" w:styleId="TextedebullesCar">
    <w:name w:val="Texte de bulles Car"/>
    <w:basedOn w:val="Policepardfaut"/>
    <w:link w:val="Textedebulles"/>
    <w:rsid w:val="00DE551C"/>
    <w:rPr>
      <w:rFonts w:ascii="Tahoma" w:hAnsi="Tahoma" w:cs="Tahoma"/>
      <w:sz w:val="16"/>
      <w:szCs w:val="16"/>
    </w:rPr>
  </w:style>
  <w:style w:type="character" w:styleId="Lienhypertextesuivivisit">
    <w:name w:val="FollowedHyperlink"/>
    <w:basedOn w:val="Policepardfaut"/>
    <w:rsid w:val="005B7B50"/>
    <w:rPr>
      <w:color w:val="800080"/>
      <w:u w:val="single"/>
    </w:rPr>
  </w:style>
  <w:style w:type="paragraph" w:styleId="NormalWeb">
    <w:name w:val="Normal (Web)"/>
    <w:basedOn w:val="Normal"/>
    <w:uiPriority w:val="99"/>
    <w:unhideWhenUsed/>
    <w:rsid w:val="00B62656"/>
    <w:pPr>
      <w:spacing w:before="100" w:beforeAutospacing="1" w:after="100" w:afterAutospacing="1"/>
    </w:pPr>
    <w:rPr>
      <w:lang w:val="en-GB" w:eastAsia="en-GB"/>
    </w:rPr>
  </w:style>
  <w:style w:type="character" w:customStyle="1" w:styleId="Titre4Car">
    <w:name w:val="Titre 4 Car"/>
    <w:basedOn w:val="Policepardfaut"/>
    <w:link w:val="Titre4"/>
    <w:uiPriority w:val="9"/>
    <w:rsid w:val="00B62656"/>
    <w:rPr>
      <w:rFonts w:ascii="Cambria" w:eastAsia="Times New Roman" w:hAnsi="Cambria" w:cs="Times New Roman"/>
      <w:b/>
      <w:bCs/>
      <w:i/>
      <w:iCs/>
      <w:color w:val="4F81BD"/>
      <w:sz w:val="22"/>
      <w:szCs w:val="22"/>
      <w:lang w:eastAsia="en-US"/>
    </w:rPr>
  </w:style>
  <w:style w:type="character" w:styleId="lev">
    <w:name w:val="Strong"/>
    <w:basedOn w:val="Policepardfaut"/>
    <w:uiPriority w:val="22"/>
    <w:qFormat/>
    <w:rsid w:val="00B62656"/>
    <w:rPr>
      <w:b/>
      <w:bCs/>
    </w:rPr>
  </w:style>
  <w:style w:type="character" w:customStyle="1" w:styleId="Titre3Car">
    <w:name w:val="Titre 3 Car"/>
    <w:basedOn w:val="Policepardfaut"/>
    <w:link w:val="Titre3"/>
    <w:rsid w:val="00B402A6"/>
    <w:rPr>
      <w:rFonts w:ascii="Cambria" w:eastAsia="Times New Roman" w:hAnsi="Cambria" w:cs="Times New Roman"/>
      <w:b/>
      <w:bCs/>
      <w:sz w:val="26"/>
      <w:szCs w:val="26"/>
      <w:lang w:val="fr-FR" w:eastAsia="fr-FR"/>
    </w:rPr>
  </w:style>
  <w:style w:type="paragraph" w:styleId="TM3">
    <w:name w:val="toc 3"/>
    <w:basedOn w:val="Normal"/>
    <w:next w:val="Normal"/>
    <w:autoRedefine/>
    <w:uiPriority w:val="39"/>
    <w:rsid w:val="00556FFB"/>
    <w:pPr>
      <w:ind w:left="480"/>
    </w:pPr>
  </w:style>
</w:styles>
</file>

<file path=word/webSettings.xml><?xml version="1.0" encoding="utf-8"?>
<w:webSettings xmlns:r="http://schemas.openxmlformats.org/officeDocument/2006/relationships" xmlns:w="http://schemas.openxmlformats.org/wordprocessingml/2006/main">
  <w:divs>
    <w:div w:id="262956387">
      <w:bodyDiv w:val="1"/>
      <w:marLeft w:val="0"/>
      <w:marRight w:val="0"/>
      <w:marTop w:val="0"/>
      <w:marBottom w:val="0"/>
      <w:divBdr>
        <w:top w:val="none" w:sz="0" w:space="0" w:color="auto"/>
        <w:left w:val="none" w:sz="0" w:space="0" w:color="auto"/>
        <w:bottom w:val="none" w:sz="0" w:space="0" w:color="auto"/>
        <w:right w:val="none" w:sz="0" w:space="0" w:color="auto"/>
      </w:divBdr>
    </w:div>
    <w:div w:id="152413220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mailto:boris.dureau@neuf.fr" TargetMode="External"/><Relationship Id="rId7" Type="http://schemas.openxmlformats.org/officeDocument/2006/relationships/image" Target="media/image1.png"/><Relationship Id="rId12" Type="http://schemas.openxmlformats.org/officeDocument/2006/relationships/hyperlink" Target="https://github.com/bdureau/BearConsole2"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5.bin"/><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oleObject" Target="embeddings/oleObject3.bin"/><Relationship Id="rId41" Type="http://schemas.openxmlformats.org/officeDocument/2006/relationships/image" Target="media/image24.png"/><Relationship Id="rId54" Type="http://schemas.openxmlformats.org/officeDocument/2006/relationships/hyperlink" Target="http://rocket.payload.free.f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lay.google.com/store/apps/details?id=com.altimeter.bdureau.bearconsole"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github.com/bdureau/UltimateAltimeter/tree/main/3Dcase"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github.com/bdureau/BearConsole2" TargetMode="External"/><Relationship Id="rId49" Type="http://schemas.openxmlformats.org/officeDocument/2006/relationships/image" Target="media/image32.png"/><Relationship Id="rId57" Type="http://schemas.openxmlformats.org/officeDocument/2006/relationships/footer" Target="footer1.xml"/><Relationship Id="rId10" Type="http://schemas.openxmlformats.org/officeDocument/2006/relationships/hyperlink" Target="https://github.com/bdureau/UltimateAltimeter" TargetMode="External"/><Relationship Id="rId19" Type="http://schemas.openxmlformats.org/officeDocument/2006/relationships/image" Target="media/image8.png"/><Relationship Id="rId31" Type="http://schemas.openxmlformats.org/officeDocument/2006/relationships/oleObject" Target="embeddings/oleObject4.bin"/><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play.google.com/store/apps/details?id=com.altimeter.bdureau.bearconsole" TargetMode="External"/><Relationship Id="rId22" Type="http://schemas.openxmlformats.org/officeDocument/2006/relationships/image" Target="media/image11.png"/><Relationship Id="rId27" Type="http://schemas.openxmlformats.org/officeDocument/2006/relationships/oleObject" Target="embeddings/oleObject2.bin"/><Relationship Id="rId30" Type="http://schemas.openxmlformats.org/officeDocument/2006/relationships/image" Target="media/image17.png"/><Relationship Id="rId35" Type="http://schemas.openxmlformats.org/officeDocument/2006/relationships/oleObject" Target="embeddings/oleObject6.bin"/><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1.xml"/><Relationship Id="rId8" Type="http://schemas.openxmlformats.org/officeDocument/2006/relationships/oleObject" Target="embeddings/oleObject1.bin"/><Relationship Id="rId51" Type="http://schemas.openxmlformats.org/officeDocument/2006/relationships/image" Target="media/image34.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2344</Words>
  <Characters>13363</Characters>
  <Application>Microsoft Office Word</Application>
  <DocSecurity>0</DocSecurity>
  <Lines>111</Lines>
  <Paragraphs>31</Paragraphs>
  <ScaleCrop>false</ScaleCrop>
  <HeadingPairs>
    <vt:vector size="2" baseType="variant">
      <vt:variant>
        <vt:lpstr>Titre</vt:lpstr>
      </vt:variant>
      <vt:variant>
        <vt:i4>1</vt:i4>
      </vt:variant>
    </vt:vector>
  </HeadingPairs>
  <TitlesOfParts>
    <vt:vector size="1" baseType="lpstr">
      <vt:lpstr>Titre du document</vt:lpstr>
    </vt:vector>
  </TitlesOfParts>
  <Company/>
  <LinksUpToDate>false</LinksUpToDate>
  <CharactersWithSpaces>15676</CharactersWithSpaces>
  <SharedDoc>false</SharedDoc>
  <HLinks>
    <vt:vector size="156" baseType="variant">
      <vt:variant>
        <vt:i4>5439538</vt:i4>
      </vt:variant>
      <vt:variant>
        <vt:i4>153</vt:i4>
      </vt:variant>
      <vt:variant>
        <vt:i4>0</vt:i4>
      </vt:variant>
      <vt:variant>
        <vt:i4>5</vt:i4>
      </vt:variant>
      <vt:variant>
        <vt:lpwstr>mailto:boris.dureau@neuf.fr</vt:lpwstr>
      </vt:variant>
      <vt:variant>
        <vt:lpwstr/>
      </vt:variant>
      <vt:variant>
        <vt:i4>7143460</vt:i4>
      </vt:variant>
      <vt:variant>
        <vt:i4>150</vt:i4>
      </vt:variant>
      <vt:variant>
        <vt:i4>0</vt:i4>
      </vt:variant>
      <vt:variant>
        <vt:i4>5</vt:i4>
      </vt:variant>
      <vt:variant>
        <vt:lpwstr>http://rocket.payload.free.fr/</vt:lpwstr>
      </vt:variant>
      <vt:variant>
        <vt:lpwstr/>
      </vt:variant>
      <vt:variant>
        <vt:i4>983042</vt:i4>
      </vt:variant>
      <vt:variant>
        <vt:i4>147</vt:i4>
      </vt:variant>
      <vt:variant>
        <vt:i4>0</vt:i4>
      </vt:variant>
      <vt:variant>
        <vt:i4>5</vt:i4>
      </vt:variant>
      <vt:variant>
        <vt:lpwstr>https://github.com/bdureau/UltimateAltimeter/tree/main/3Dcase</vt:lpwstr>
      </vt:variant>
      <vt:variant>
        <vt:lpwstr/>
      </vt:variant>
      <vt:variant>
        <vt:i4>8323191</vt:i4>
      </vt:variant>
      <vt:variant>
        <vt:i4>144</vt:i4>
      </vt:variant>
      <vt:variant>
        <vt:i4>0</vt:i4>
      </vt:variant>
      <vt:variant>
        <vt:i4>5</vt:i4>
      </vt:variant>
      <vt:variant>
        <vt:lpwstr>https://github.com/bdureau/BearConsole2</vt:lpwstr>
      </vt:variant>
      <vt:variant>
        <vt:lpwstr/>
      </vt:variant>
      <vt:variant>
        <vt:i4>3014782</vt:i4>
      </vt:variant>
      <vt:variant>
        <vt:i4>126</vt:i4>
      </vt:variant>
      <vt:variant>
        <vt:i4>0</vt:i4>
      </vt:variant>
      <vt:variant>
        <vt:i4>5</vt:i4>
      </vt:variant>
      <vt:variant>
        <vt:lpwstr>https://play.google.com/store/apps/details?id=com.altimeter.bdureau.bearconsole</vt:lpwstr>
      </vt:variant>
      <vt:variant>
        <vt:lpwstr/>
      </vt:variant>
      <vt:variant>
        <vt:i4>8323191</vt:i4>
      </vt:variant>
      <vt:variant>
        <vt:i4>120</vt:i4>
      </vt:variant>
      <vt:variant>
        <vt:i4>0</vt:i4>
      </vt:variant>
      <vt:variant>
        <vt:i4>5</vt:i4>
      </vt:variant>
      <vt:variant>
        <vt:lpwstr>https://github.com/bdureau/BearConsole2</vt:lpwstr>
      </vt:variant>
      <vt:variant>
        <vt:lpwstr/>
      </vt:variant>
      <vt:variant>
        <vt:i4>3014782</vt:i4>
      </vt:variant>
      <vt:variant>
        <vt:i4>117</vt:i4>
      </vt:variant>
      <vt:variant>
        <vt:i4>0</vt:i4>
      </vt:variant>
      <vt:variant>
        <vt:i4>5</vt:i4>
      </vt:variant>
      <vt:variant>
        <vt:lpwstr>https://play.google.com/store/apps/details?id=com.altimeter.bdureau.bearconsole</vt:lpwstr>
      </vt:variant>
      <vt:variant>
        <vt:lpwstr/>
      </vt:variant>
      <vt:variant>
        <vt:i4>1900564</vt:i4>
      </vt:variant>
      <vt:variant>
        <vt:i4>114</vt:i4>
      </vt:variant>
      <vt:variant>
        <vt:i4>0</vt:i4>
      </vt:variant>
      <vt:variant>
        <vt:i4>5</vt:i4>
      </vt:variant>
      <vt:variant>
        <vt:lpwstr>https://github.com/bdureau/UltimateAltimeter</vt:lpwstr>
      </vt:variant>
      <vt:variant>
        <vt:lpwstr/>
      </vt:variant>
      <vt:variant>
        <vt:i4>1048634</vt:i4>
      </vt:variant>
      <vt:variant>
        <vt:i4>107</vt:i4>
      </vt:variant>
      <vt:variant>
        <vt:i4>0</vt:i4>
      </vt:variant>
      <vt:variant>
        <vt:i4>5</vt:i4>
      </vt:variant>
      <vt:variant>
        <vt:lpwstr/>
      </vt:variant>
      <vt:variant>
        <vt:lpwstr>_Toc187046897</vt:lpwstr>
      </vt:variant>
      <vt:variant>
        <vt:i4>1048634</vt:i4>
      </vt:variant>
      <vt:variant>
        <vt:i4>101</vt:i4>
      </vt:variant>
      <vt:variant>
        <vt:i4>0</vt:i4>
      </vt:variant>
      <vt:variant>
        <vt:i4>5</vt:i4>
      </vt:variant>
      <vt:variant>
        <vt:lpwstr/>
      </vt:variant>
      <vt:variant>
        <vt:lpwstr>_Toc187046896</vt:lpwstr>
      </vt:variant>
      <vt:variant>
        <vt:i4>1048634</vt:i4>
      </vt:variant>
      <vt:variant>
        <vt:i4>95</vt:i4>
      </vt:variant>
      <vt:variant>
        <vt:i4>0</vt:i4>
      </vt:variant>
      <vt:variant>
        <vt:i4>5</vt:i4>
      </vt:variant>
      <vt:variant>
        <vt:lpwstr/>
      </vt:variant>
      <vt:variant>
        <vt:lpwstr>_Toc187046895</vt:lpwstr>
      </vt:variant>
      <vt:variant>
        <vt:i4>1048634</vt:i4>
      </vt:variant>
      <vt:variant>
        <vt:i4>89</vt:i4>
      </vt:variant>
      <vt:variant>
        <vt:i4>0</vt:i4>
      </vt:variant>
      <vt:variant>
        <vt:i4>5</vt:i4>
      </vt:variant>
      <vt:variant>
        <vt:lpwstr/>
      </vt:variant>
      <vt:variant>
        <vt:lpwstr>_Toc187046894</vt:lpwstr>
      </vt:variant>
      <vt:variant>
        <vt:i4>1048634</vt:i4>
      </vt:variant>
      <vt:variant>
        <vt:i4>83</vt:i4>
      </vt:variant>
      <vt:variant>
        <vt:i4>0</vt:i4>
      </vt:variant>
      <vt:variant>
        <vt:i4>5</vt:i4>
      </vt:variant>
      <vt:variant>
        <vt:lpwstr/>
      </vt:variant>
      <vt:variant>
        <vt:lpwstr>_Toc187046893</vt:lpwstr>
      </vt:variant>
      <vt:variant>
        <vt:i4>1048634</vt:i4>
      </vt:variant>
      <vt:variant>
        <vt:i4>77</vt:i4>
      </vt:variant>
      <vt:variant>
        <vt:i4>0</vt:i4>
      </vt:variant>
      <vt:variant>
        <vt:i4>5</vt:i4>
      </vt:variant>
      <vt:variant>
        <vt:lpwstr/>
      </vt:variant>
      <vt:variant>
        <vt:lpwstr>_Toc187046892</vt:lpwstr>
      </vt:variant>
      <vt:variant>
        <vt:i4>1048634</vt:i4>
      </vt:variant>
      <vt:variant>
        <vt:i4>71</vt:i4>
      </vt:variant>
      <vt:variant>
        <vt:i4>0</vt:i4>
      </vt:variant>
      <vt:variant>
        <vt:i4>5</vt:i4>
      </vt:variant>
      <vt:variant>
        <vt:lpwstr/>
      </vt:variant>
      <vt:variant>
        <vt:lpwstr>_Toc187046891</vt:lpwstr>
      </vt:variant>
      <vt:variant>
        <vt:i4>1048634</vt:i4>
      </vt:variant>
      <vt:variant>
        <vt:i4>65</vt:i4>
      </vt:variant>
      <vt:variant>
        <vt:i4>0</vt:i4>
      </vt:variant>
      <vt:variant>
        <vt:i4>5</vt:i4>
      </vt:variant>
      <vt:variant>
        <vt:lpwstr/>
      </vt:variant>
      <vt:variant>
        <vt:lpwstr>_Toc187046890</vt:lpwstr>
      </vt:variant>
      <vt:variant>
        <vt:i4>1114170</vt:i4>
      </vt:variant>
      <vt:variant>
        <vt:i4>59</vt:i4>
      </vt:variant>
      <vt:variant>
        <vt:i4>0</vt:i4>
      </vt:variant>
      <vt:variant>
        <vt:i4>5</vt:i4>
      </vt:variant>
      <vt:variant>
        <vt:lpwstr/>
      </vt:variant>
      <vt:variant>
        <vt:lpwstr>_Toc187046889</vt:lpwstr>
      </vt:variant>
      <vt:variant>
        <vt:i4>1114170</vt:i4>
      </vt:variant>
      <vt:variant>
        <vt:i4>53</vt:i4>
      </vt:variant>
      <vt:variant>
        <vt:i4>0</vt:i4>
      </vt:variant>
      <vt:variant>
        <vt:i4>5</vt:i4>
      </vt:variant>
      <vt:variant>
        <vt:lpwstr/>
      </vt:variant>
      <vt:variant>
        <vt:lpwstr>_Toc187046888</vt:lpwstr>
      </vt:variant>
      <vt:variant>
        <vt:i4>1114170</vt:i4>
      </vt:variant>
      <vt:variant>
        <vt:i4>47</vt:i4>
      </vt:variant>
      <vt:variant>
        <vt:i4>0</vt:i4>
      </vt:variant>
      <vt:variant>
        <vt:i4>5</vt:i4>
      </vt:variant>
      <vt:variant>
        <vt:lpwstr/>
      </vt:variant>
      <vt:variant>
        <vt:lpwstr>_Toc187046887</vt:lpwstr>
      </vt:variant>
      <vt:variant>
        <vt:i4>1114170</vt:i4>
      </vt:variant>
      <vt:variant>
        <vt:i4>41</vt:i4>
      </vt:variant>
      <vt:variant>
        <vt:i4>0</vt:i4>
      </vt:variant>
      <vt:variant>
        <vt:i4>5</vt:i4>
      </vt:variant>
      <vt:variant>
        <vt:lpwstr/>
      </vt:variant>
      <vt:variant>
        <vt:lpwstr>_Toc187046886</vt:lpwstr>
      </vt:variant>
      <vt:variant>
        <vt:i4>1114170</vt:i4>
      </vt:variant>
      <vt:variant>
        <vt:i4>35</vt:i4>
      </vt:variant>
      <vt:variant>
        <vt:i4>0</vt:i4>
      </vt:variant>
      <vt:variant>
        <vt:i4>5</vt:i4>
      </vt:variant>
      <vt:variant>
        <vt:lpwstr/>
      </vt:variant>
      <vt:variant>
        <vt:lpwstr>_Toc187046885</vt:lpwstr>
      </vt:variant>
      <vt:variant>
        <vt:i4>1114170</vt:i4>
      </vt:variant>
      <vt:variant>
        <vt:i4>29</vt:i4>
      </vt:variant>
      <vt:variant>
        <vt:i4>0</vt:i4>
      </vt:variant>
      <vt:variant>
        <vt:i4>5</vt:i4>
      </vt:variant>
      <vt:variant>
        <vt:lpwstr/>
      </vt:variant>
      <vt:variant>
        <vt:lpwstr>_Toc187046884</vt:lpwstr>
      </vt:variant>
      <vt:variant>
        <vt:i4>1114170</vt:i4>
      </vt:variant>
      <vt:variant>
        <vt:i4>23</vt:i4>
      </vt:variant>
      <vt:variant>
        <vt:i4>0</vt:i4>
      </vt:variant>
      <vt:variant>
        <vt:i4>5</vt:i4>
      </vt:variant>
      <vt:variant>
        <vt:lpwstr/>
      </vt:variant>
      <vt:variant>
        <vt:lpwstr>_Toc187046883</vt:lpwstr>
      </vt:variant>
      <vt:variant>
        <vt:i4>1114170</vt:i4>
      </vt:variant>
      <vt:variant>
        <vt:i4>17</vt:i4>
      </vt:variant>
      <vt:variant>
        <vt:i4>0</vt:i4>
      </vt:variant>
      <vt:variant>
        <vt:i4>5</vt:i4>
      </vt:variant>
      <vt:variant>
        <vt:lpwstr/>
      </vt:variant>
      <vt:variant>
        <vt:lpwstr>_Toc187046882</vt:lpwstr>
      </vt:variant>
      <vt:variant>
        <vt:i4>1114170</vt:i4>
      </vt:variant>
      <vt:variant>
        <vt:i4>11</vt:i4>
      </vt:variant>
      <vt:variant>
        <vt:i4>0</vt:i4>
      </vt:variant>
      <vt:variant>
        <vt:i4>5</vt:i4>
      </vt:variant>
      <vt:variant>
        <vt:lpwstr/>
      </vt:variant>
      <vt:variant>
        <vt:lpwstr>_Toc187046881</vt:lpwstr>
      </vt:variant>
      <vt:variant>
        <vt:i4>1114170</vt:i4>
      </vt:variant>
      <vt:variant>
        <vt:i4>5</vt:i4>
      </vt:variant>
      <vt:variant>
        <vt:i4>0</vt:i4>
      </vt:variant>
      <vt:variant>
        <vt:i4>5</vt:i4>
      </vt:variant>
      <vt:variant>
        <vt:lpwstr/>
      </vt:variant>
      <vt:variant>
        <vt:lpwstr>_Toc187046880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Titre du document</dc:title>
  <dc:creator>Boris</dc:creator>
  <cp:lastModifiedBy>bdure</cp:lastModifiedBy>
  <cp:revision>2</cp:revision>
  <cp:lastPrinted>2025-01-06T08:42:00Z</cp:lastPrinted>
  <dcterms:created xsi:type="dcterms:W3CDTF">2025-01-06T08:44:00Z</dcterms:created>
  <dcterms:modified xsi:type="dcterms:W3CDTF">2025-01-06T08:44:00Z</dcterms:modified>
</cp:coreProperties>
</file>